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56A96" w14:textId="185B61A6" w:rsidR="000417B9" w:rsidRPr="0072681C" w:rsidRDefault="000417B9" w:rsidP="000417B9">
      <w:pPr>
        <w:jc w:val="center"/>
        <w:rPr>
          <w:rFonts w:ascii="Comic Sans MS" w:hAnsi="Comic Sans MS"/>
          <w:bCs/>
          <w:sz w:val="32"/>
          <w:szCs w:val="32"/>
          <w:u w:val="single"/>
        </w:rPr>
      </w:pPr>
      <w:r w:rsidRPr="0072681C">
        <w:rPr>
          <w:rFonts w:ascii="Comic Sans MS" w:hAnsi="Comic Sans MS"/>
          <w:b/>
          <w:bCs/>
          <w:sz w:val="32"/>
          <w:szCs w:val="32"/>
          <w:u w:val="single"/>
        </w:rPr>
        <w:t>EGCYBL Playing Plan for 202</w:t>
      </w:r>
      <w:r w:rsidR="003A4EDE">
        <w:rPr>
          <w:rFonts w:ascii="Comic Sans MS" w:hAnsi="Comic Sans MS"/>
          <w:b/>
          <w:bCs/>
          <w:sz w:val="32"/>
          <w:szCs w:val="32"/>
          <w:u w:val="single"/>
        </w:rPr>
        <w:t>1</w:t>
      </w:r>
    </w:p>
    <w:p w14:paraId="04FBC8F7" w14:textId="77777777" w:rsidR="000417B9" w:rsidRPr="0072681C" w:rsidRDefault="000417B9" w:rsidP="00CE4D85">
      <w:pPr>
        <w:pStyle w:val="Default"/>
        <w:rPr>
          <w:rFonts w:ascii="Comic Sans MS" w:hAnsi="Comic Sans MS"/>
          <w:sz w:val="23"/>
          <w:szCs w:val="23"/>
        </w:rPr>
      </w:pPr>
    </w:p>
    <w:p w14:paraId="04C0865F" w14:textId="410C03D5" w:rsidR="00CE4D85" w:rsidRPr="0072681C" w:rsidRDefault="00CE4D85" w:rsidP="00CE4D85">
      <w:pPr>
        <w:pStyle w:val="Default"/>
        <w:rPr>
          <w:rFonts w:ascii="Comic Sans MS" w:hAnsi="Comic Sans MS"/>
          <w:sz w:val="23"/>
          <w:szCs w:val="23"/>
        </w:rPr>
      </w:pPr>
      <w:r w:rsidRPr="0072681C">
        <w:rPr>
          <w:rFonts w:ascii="Comic Sans MS" w:hAnsi="Comic Sans MS"/>
          <w:sz w:val="23"/>
          <w:szCs w:val="23"/>
        </w:rPr>
        <w:t xml:space="preserve">The COVID-19 pandemic presents Little League organizations with a myriad of challenges. East Greenbush-Castleton Little League offers this document as guidance on how our organization is approaching the many components of “returning-to-play” baseball within our community. </w:t>
      </w:r>
    </w:p>
    <w:p w14:paraId="71F2D731" w14:textId="77777777" w:rsidR="00CE4D85" w:rsidRPr="0072681C" w:rsidRDefault="00CE4D85" w:rsidP="00CE4D85">
      <w:pPr>
        <w:rPr>
          <w:rFonts w:ascii="Comic Sans MS" w:hAnsi="Comic Sans MS"/>
          <w:sz w:val="23"/>
          <w:szCs w:val="23"/>
        </w:rPr>
      </w:pPr>
    </w:p>
    <w:p w14:paraId="68EFA2EE" w14:textId="50177A8C" w:rsidR="000B7537" w:rsidRPr="0072681C" w:rsidRDefault="00CE4D85" w:rsidP="00CE4D85">
      <w:pPr>
        <w:rPr>
          <w:rFonts w:ascii="Comic Sans MS" w:hAnsi="Comic Sans MS"/>
          <w:sz w:val="23"/>
          <w:szCs w:val="23"/>
        </w:rPr>
      </w:pPr>
      <w:r w:rsidRPr="0072681C">
        <w:rPr>
          <w:rFonts w:ascii="Comic Sans MS" w:hAnsi="Comic Sans MS"/>
          <w:sz w:val="23"/>
          <w:szCs w:val="23"/>
        </w:rPr>
        <w:t>We will only succeed if everyone commits to abide by the health and safety guidelines outlined in this plan, monitors progress, and adapts quickly as new information and data is available. Our EGC Little League board is committed to communicating this plan and its guidelines widely across our communities and providing families with the resources, information, and tools they need to keep members, parents, and players safe.</w:t>
      </w:r>
    </w:p>
    <w:p w14:paraId="2FC5317D" w14:textId="3B086014" w:rsidR="00CE4D85" w:rsidRPr="0072681C" w:rsidRDefault="00CE4D85" w:rsidP="00CE4D85">
      <w:pPr>
        <w:rPr>
          <w:rFonts w:ascii="Comic Sans MS" w:hAnsi="Comic Sans MS"/>
          <w:sz w:val="23"/>
          <w:szCs w:val="23"/>
        </w:rPr>
      </w:pPr>
    </w:p>
    <w:p w14:paraId="4B5AA6AC" w14:textId="4990C0CF" w:rsidR="00CE4D85" w:rsidRPr="0072681C" w:rsidRDefault="00CE4D85" w:rsidP="00CE4D85">
      <w:pPr>
        <w:rPr>
          <w:rFonts w:ascii="Comic Sans MS" w:hAnsi="Comic Sans MS"/>
          <w:sz w:val="23"/>
          <w:szCs w:val="23"/>
        </w:rPr>
      </w:pPr>
      <w:r w:rsidRPr="0072681C">
        <w:rPr>
          <w:rFonts w:ascii="Comic Sans MS" w:hAnsi="Comic Sans MS"/>
          <w:sz w:val="23"/>
          <w:szCs w:val="23"/>
        </w:rPr>
        <w:t>It is our intent to modify any aspect of this plan required to meet the guidelines to remain in compliance.</w:t>
      </w:r>
    </w:p>
    <w:p w14:paraId="28DD3C67" w14:textId="77777777" w:rsidR="00683089" w:rsidRPr="0072681C" w:rsidRDefault="00683089" w:rsidP="00CE4D85">
      <w:pPr>
        <w:rPr>
          <w:rFonts w:ascii="Comic Sans MS" w:hAnsi="Comic Sans MS"/>
          <w:sz w:val="23"/>
          <w:szCs w:val="23"/>
        </w:rPr>
      </w:pPr>
    </w:p>
    <w:p w14:paraId="0F091F26" w14:textId="677F1622" w:rsidR="000417B9" w:rsidRPr="0072681C" w:rsidRDefault="000417B9" w:rsidP="00683089">
      <w:pPr>
        <w:pStyle w:val="Default"/>
        <w:rPr>
          <w:rFonts w:ascii="Comic Sans MS" w:hAnsi="Comic Sans MS"/>
          <w:sz w:val="23"/>
          <w:szCs w:val="23"/>
        </w:rPr>
      </w:pPr>
      <w:r w:rsidRPr="0072681C">
        <w:rPr>
          <w:rFonts w:ascii="Comic Sans MS" w:hAnsi="Comic Sans MS"/>
          <w:b/>
          <w:bCs/>
          <w:sz w:val="28"/>
          <w:szCs w:val="28"/>
        </w:rPr>
        <w:t>1. Safety/Education</w:t>
      </w:r>
      <w:r w:rsidRPr="0072681C">
        <w:rPr>
          <w:rFonts w:ascii="Comic Sans MS" w:hAnsi="Comic Sans MS"/>
          <w:sz w:val="23"/>
          <w:szCs w:val="23"/>
        </w:rPr>
        <w:t xml:space="preserve"> </w:t>
      </w:r>
    </w:p>
    <w:p w14:paraId="15CC6E96" w14:textId="6F427568" w:rsidR="00683089" w:rsidRPr="0072681C" w:rsidRDefault="00683089" w:rsidP="00683089">
      <w:pPr>
        <w:pStyle w:val="Default"/>
        <w:rPr>
          <w:rFonts w:ascii="Comic Sans MS" w:hAnsi="Comic Sans MS"/>
          <w:sz w:val="23"/>
          <w:szCs w:val="23"/>
        </w:rPr>
      </w:pPr>
      <w:r w:rsidRPr="0072681C">
        <w:rPr>
          <w:rFonts w:ascii="Comic Sans MS" w:hAnsi="Comic Sans MS"/>
          <w:sz w:val="23"/>
          <w:szCs w:val="23"/>
        </w:rPr>
        <w:t xml:space="preserve">To establish the prevention and protection measures to be implemented for EGC Little League, the first step </w:t>
      </w:r>
      <w:r w:rsidR="00657E46">
        <w:rPr>
          <w:rFonts w:ascii="Comic Sans MS" w:hAnsi="Comic Sans MS"/>
          <w:sz w:val="23"/>
          <w:szCs w:val="23"/>
        </w:rPr>
        <w:t>wa</w:t>
      </w:r>
      <w:r w:rsidRPr="0072681C">
        <w:rPr>
          <w:rFonts w:ascii="Comic Sans MS" w:hAnsi="Comic Sans MS"/>
          <w:sz w:val="23"/>
          <w:szCs w:val="23"/>
        </w:rPr>
        <w:t>s to i</w:t>
      </w:r>
      <w:r w:rsidR="00657E46">
        <w:rPr>
          <w:rFonts w:ascii="Comic Sans MS" w:hAnsi="Comic Sans MS"/>
          <w:sz w:val="23"/>
          <w:szCs w:val="23"/>
        </w:rPr>
        <w:t>mplement</w:t>
      </w:r>
      <w:r w:rsidRPr="0072681C">
        <w:rPr>
          <w:rFonts w:ascii="Comic Sans MS" w:hAnsi="Comic Sans MS"/>
          <w:sz w:val="23"/>
          <w:szCs w:val="23"/>
        </w:rPr>
        <w:t xml:space="preserve"> a Health Safety Committee, supported by a team of volunteers committed to the plan. The list of responsibilities among others, w</w:t>
      </w:r>
      <w:r w:rsidR="00657E46">
        <w:rPr>
          <w:rFonts w:ascii="Comic Sans MS" w:hAnsi="Comic Sans MS"/>
          <w:sz w:val="23"/>
          <w:szCs w:val="23"/>
        </w:rPr>
        <w:t>ill</w:t>
      </w:r>
      <w:r w:rsidRPr="0072681C">
        <w:rPr>
          <w:rFonts w:ascii="Comic Sans MS" w:hAnsi="Comic Sans MS"/>
          <w:sz w:val="23"/>
          <w:szCs w:val="23"/>
        </w:rPr>
        <w:t xml:space="preserve"> include: </w:t>
      </w:r>
    </w:p>
    <w:p w14:paraId="4B403FB3" w14:textId="7CABBE34" w:rsidR="00683089" w:rsidRPr="0072681C" w:rsidRDefault="00CA6256" w:rsidP="0072681C">
      <w:pPr>
        <w:pStyle w:val="Default"/>
        <w:rPr>
          <w:rFonts w:ascii="Comic Sans MS" w:hAnsi="Comic Sans MS"/>
          <w:sz w:val="23"/>
          <w:szCs w:val="23"/>
        </w:rPr>
      </w:pPr>
      <w:r w:rsidRPr="00CA6256">
        <w:rPr>
          <w:rFonts w:ascii="Comic Sans MS" w:hAnsi="Comic Sans MS"/>
          <w:sz w:val="23"/>
          <w:szCs w:val="23"/>
        </w:rPr>
        <w:sym w:font="Wingdings" w:char="F0E0"/>
      </w:r>
      <w:r>
        <w:rPr>
          <w:rFonts w:ascii="Comic Sans MS" w:hAnsi="Comic Sans MS"/>
          <w:sz w:val="23"/>
          <w:szCs w:val="23"/>
        </w:rPr>
        <w:t xml:space="preserve">An email has been created specifically for our league, </w:t>
      </w:r>
      <w:hyperlink r:id="rId5" w:history="1">
        <w:r w:rsidRPr="00FA1096">
          <w:rPr>
            <w:rStyle w:val="Hyperlink"/>
            <w:rFonts w:ascii="Comic Sans MS" w:hAnsi="Comic Sans MS"/>
            <w:sz w:val="23"/>
            <w:szCs w:val="23"/>
          </w:rPr>
          <w:t>www.safety@egcybl.com</w:t>
        </w:r>
      </w:hyperlink>
      <w:r>
        <w:rPr>
          <w:rFonts w:ascii="Comic Sans MS" w:hAnsi="Comic Sans MS"/>
          <w:sz w:val="23"/>
          <w:szCs w:val="23"/>
        </w:rPr>
        <w:t>, for parents/guardians and all league participants to ask questions and to have their concerns addressed.</w:t>
      </w:r>
    </w:p>
    <w:p w14:paraId="7AD88586" w14:textId="37210FD0" w:rsidR="00683089" w:rsidRPr="0072681C" w:rsidRDefault="0072681C" w:rsidP="0072681C">
      <w:pPr>
        <w:pStyle w:val="Default"/>
        <w:rPr>
          <w:rFonts w:ascii="Comic Sans MS" w:hAnsi="Comic Sans MS"/>
          <w:sz w:val="23"/>
          <w:szCs w:val="23"/>
        </w:rPr>
      </w:pPr>
      <w:r w:rsidRPr="0072681C">
        <w:rPr>
          <w:rFonts w:ascii="Comic Sans MS" w:hAnsi="Comic Sans MS" w:cs="Wingdings"/>
          <w:sz w:val="23"/>
          <w:szCs w:val="23"/>
        </w:rPr>
        <w:sym w:font="Wingdings" w:char="F0E0"/>
      </w:r>
      <w:r w:rsidR="00683089" w:rsidRPr="0072681C">
        <w:rPr>
          <w:rFonts w:ascii="Comic Sans MS" w:hAnsi="Comic Sans MS"/>
          <w:sz w:val="23"/>
          <w:szCs w:val="23"/>
        </w:rPr>
        <w:t xml:space="preserve">Oversee implementation of education, prevention, protection and treatment measures for the various groups of participants; </w:t>
      </w:r>
    </w:p>
    <w:p w14:paraId="5F875B2A" w14:textId="74F1C1AB" w:rsidR="00683089" w:rsidRPr="0072681C" w:rsidRDefault="0072681C" w:rsidP="00683089">
      <w:pPr>
        <w:pStyle w:val="Default"/>
        <w:rPr>
          <w:rFonts w:ascii="Comic Sans MS" w:hAnsi="Comic Sans MS"/>
          <w:sz w:val="23"/>
          <w:szCs w:val="23"/>
        </w:rPr>
      </w:pPr>
      <w:r w:rsidRPr="0072681C">
        <w:rPr>
          <w:rFonts w:ascii="Comic Sans MS" w:hAnsi="Comic Sans MS" w:cs="Wingdings"/>
          <w:sz w:val="23"/>
          <w:szCs w:val="23"/>
        </w:rPr>
        <w:sym w:font="Wingdings" w:char="F0E0"/>
      </w:r>
      <w:r w:rsidR="00683089" w:rsidRPr="0072681C">
        <w:rPr>
          <w:rFonts w:ascii="Comic Sans MS" w:hAnsi="Comic Sans MS"/>
          <w:sz w:val="23"/>
          <w:szCs w:val="23"/>
        </w:rPr>
        <w:t xml:space="preserve">Designate the key support staff and their roles in the education, prevention, protection and treatment measures; </w:t>
      </w:r>
    </w:p>
    <w:p w14:paraId="66C15344" w14:textId="054FC4F3" w:rsidR="00683089" w:rsidRDefault="0072681C" w:rsidP="00683089">
      <w:pPr>
        <w:pStyle w:val="Default"/>
        <w:rPr>
          <w:rFonts w:ascii="Comic Sans MS" w:hAnsi="Comic Sans MS"/>
          <w:sz w:val="23"/>
          <w:szCs w:val="23"/>
        </w:rPr>
      </w:pPr>
      <w:r w:rsidRPr="0072681C">
        <w:rPr>
          <w:rFonts w:ascii="Comic Sans MS" w:hAnsi="Comic Sans MS" w:cs="Wingdings"/>
          <w:sz w:val="23"/>
          <w:szCs w:val="23"/>
        </w:rPr>
        <w:sym w:font="Wingdings" w:char="F0E0"/>
      </w:r>
      <w:r w:rsidR="00683089" w:rsidRPr="0072681C">
        <w:rPr>
          <w:rFonts w:ascii="Comic Sans MS" w:hAnsi="Comic Sans MS"/>
          <w:sz w:val="23"/>
          <w:szCs w:val="23"/>
        </w:rPr>
        <w:t>Document that all event participants have undergone appropriate training in personal safet</w:t>
      </w:r>
      <w:r w:rsidR="00B44A85">
        <w:rPr>
          <w:rFonts w:ascii="Comic Sans MS" w:hAnsi="Comic Sans MS"/>
          <w:sz w:val="23"/>
          <w:szCs w:val="23"/>
        </w:rPr>
        <w:t>y.</w:t>
      </w:r>
    </w:p>
    <w:p w14:paraId="7924F9AB" w14:textId="6A7373A3" w:rsidR="00C43DE2" w:rsidRDefault="00C43DE2" w:rsidP="00C43DE2">
      <w:pPr>
        <w:pStyle w:val="Default"/>
        <w:rPr>
          <w:rFonts w:ascii="Comic Sans MS" w:hAnsi="Comic Sans MS"/>
          <w:sz w:val="23"/>
          <w:szCs w:val="23"/>
        </w:rPr>
      </w:pPr>
      <w:r w:rsidRPr="00C43DE2">
        <w:rPr>
          <w:rFonts w:ascii="Comic Sans MS" w:hAnsi="Comic Sans MS"/>
          <w:sz w:val="23"/>
          <w:szCs w:val="23"/>
        </w:rPr>
        <w:sym w:font="Wingdings" w:char="F0E0"/>
      </w:r>
      <w:r>
        <w:rPr>
          <w:rFonts w:ascii="Comic Sans MS" w:hAnsi="Comic Sans MS"/>
          <w:sz w:val="23"/>
          <w:szCs w:val="23"/>
        </w:rPr>
        <w:t xml:space="preserve">All managers/coaches, volunteers, umpires should wear face masks whenever possible and applicable.  </w:t>
      </w:r>
    </w:p>
    <w:p w14:paraId="7A90B9E9" w14:textId="21E531BF" w:rsidR="00C43DE2" w:rsidRDefault="00C43DE2" w:rsidP="00683089">
      <w:pPr>
        <w:pStyle w:val="Default"/>
        <w:rPr>
          <w:rFonts w:ascii="Comic Sans MS" w:hAnsi="Comic Sans MS"/>
          <w:sz w:val="23"/>
          <w:szCs w:val="23"/>
        </w:rPr>
      </w:pPr>
      <w:r w:rsidRPr="00C43DE2">
        <w:rPr>
          <w:rFonts w:ascii="Comic Sans MS" w:hAnsi="Comic Sans MS"/>
          <w:sz w:val="23"/>
          <w:szCs w:val="23"/>
        </w:rPr>
        <w:sym w:font="Wingdings" w:char="F0E0"/>
      </w:r>
      <w:r>
        <w:rPr>
          <w:rFonts w:ascii="Comic Sans MS" w:hAnsi="Comic Sans MS"/>
          <w:sz w:val="23"/>
          <w:szCs w:val="23"/>
        </w:rPr>
        <w:t>Players should wear face masks whenever they are not playing, such as in the dugout or around the complex</w:t>
      </w:r>
      <w:r w:rsidR="00CA6256">
        <w:rPr>
          <w:rFonts w:ascii="Comic Sans MS" w:hAnsi="Comic Sans MS"/>
          <w:sz w:val="23"/>
          <w:szCs w:val="23"/>
        </w:rPr>
        <w:t>.</w:t>
      </w:r>
    </w:p>
    <w:p w14:paraId="70B22F98" w14:textId="06DF80FD" w:rsidR="00CA6256" w:rsidRPr="000A5BA6" w:rsidRDefault="00CA6256" w:rsidP="00683089">
      <w:pPr>
        <w:pStyle w:val="Default"/>
        <w:rPr>
          <w:rFonts w:ascii="Comic Sans MS" w:hAnsi="Comic Sans MS"/>
          <w:sz w:val="23"/>
          <w:szCs w:val="23"/>
        </w:rPr>
      </w:pPr>
    </w:p>
    <w:p w14:paraId="74CD9AD8" w14:textId="77777777" w:rsidR="00CA6256" w:rsidRDefault="00CA6256" w:rsidP="00683089">
      <w:pPr>
        <w:pStyle w:val="Default"/>
        <w:rPr>
          <w:rFonts w:ascii="Comic Sans MS" w:hAnsi="Comic Sans MS"/>
          <w:b/>
          <w:bCs/>
          <w:sz w:val="28"/>
          <w:szCs w:val="28"/>
        </w:rPr>
      </w:pPr>
    </w:p>
    <w:p w14:paraId="5BE9C68A" w14:textId="77777777" w:rsidR="003A4EDE" w:rsidRDefault="003A4EDE" w:rsidP="00683089">
      <w:pPr>
        <w:pStyle w:val="Default"/>
        <w:rPr>
          <w:rFonts w:ascii="Comic Sans MS" w:hAnsi="Comic Sans MS"/>
          <w:b/>
          <w:bCs/>
          <w:sz w:val="28"/>
          <w:szCs w:val="28"/>
        </w:rPr>
      </w:pPr>
    </w:p>
    <w:p w14:paraId="6CEAFA34" w14:textId="77777777" w:rsidR="003A4EDE" w:rsidRDefault="003A4EDE" w:rsidP="00683089">
      <w:pPr>
        <w:pStyle w:val="Default"/>
        <w:rPr>
          <w:rFonts w:ascii="Comic Sans MS" w:hAnsi="Comic Sans MS"/>
          <w:b/>
          <w:bCs/>
          <w:sz w:val="28"/>
          <w:szCs w:val="28"/>
        </w:rPr>
      </w:pPr>
    </w:p>
    <w:p w14:paraId="2B46098E" w14:textId="32727B25" w:rsidR="00D45038" w:rsidRPr="0072681C" w:rsidRDefault="000417B9" w:rsidP="00683089">
      <w:pPr>
        <w:pStyle w:val="Default"/>
        <w:rPr>
          <w:rFonts w:ascii="Comic Sans MS" w:hAnsi="Comic Sans MS"/>
          <w:b/>
          <w:bCs/>
          <w:sz w:val="28"/>
          <w:szCs w:val="28"/>
        </w:rPr>
      </w:pPr>
      <w:r w:rsidRPr="0072681C">
        <w:rPr>
          <w:rFonts w:ascii="Comic Sans MS" w:hAnsi="Comic Sans MS"/>
          <w:b/>
          <w:bCs/>
          <w:sz w:val="28"/>
          <w:szCs w:val="28"/>
        </w:rPr>
        <w:lastRenderedPageBreak/>
        <w:t xml:space="preserve">2. </w:t>
      </w:r>
      <w:r w:rsidR="00D45038" w:rsidRPr="0072681C">
        <w:rPr>
          <w:rFonts w:ascii="Comic Sans MS" w:hAnsi="Comic Sans MS"/>
          <w:b/>
          <w:bCs/>
          <w:sz w:val="28"/>
          <w:szCs w:val="28"/>
        </w:rPr>
        <w:t>On Field Guidance</w:t>
      </w:r>
    </w:p>
    <w:p w14:paraId="2B6CBD85" w14:textId="6EA1A8C5" w:rsidR="00D45038" w:rsidRPr="00D45038" w:rsidRDefault="00D45038" w:rsidP="00D45038">
      <w:pPr>
        <w:autoSpaceDE w:val="0"/>
        <w:autoSpaceDN w:val="0"/>
        <w:adjustRightInd w:val="0"/>
        <w:spacing w:before="60" w:after="40" w:line="241" w:lineRule="atLeast"/>
        <w:jc w:val="both"/>
        <w:rPr>
          <w:rFonts w:ascii="Comic Sans MS" w:hAnsi="Comic Sans MS" w:cs="Futura PT Bold"/>
          <w:color w:val="000000"/>
          <w:sz w:val="23"/>
          <w:szCs w:val="23"/>
        </w:rPr>
      </w:pPr>
      <w:r w:rsidRPr="00D45038">
        <w:rPr>
          <w:rFonts w:ascii="Comic Sans MS" w:hAnsi="Comic Sans MS" w:cs="Futura PT Bold"/>
          <w:b/>
          <w:bCs/>
          <w:color w:val="000000"/>
          <w:sz w:val="23"/>
          <w:szCs w:val="23"/>
        </w:rPr>
        <w:t xml:space="preserve">No Handshakes/Personal Contact Celebrations: </w:t>
      </w:r>
    </w:p>
    <w:p w14:paraId="680FF1A0" w14:textId="77777777" w:rsidR="00D45038" w:rsidRPr="00C43DE2" w:rsidRDefault="00D45038" w:rsidP="00D45038">
      <w:pPr>
        <w:numPr>
          <w:ilvl w:val="0"/>
          <w:numId w:val="1"/>
        </w:numPr>
        <w:autoSpaceDE w:val="0"/>
        <w:autoSpaceDN w:val="0"/>
        <w:adjustRightInd w:val="0"/>
        <w:spacing w:after="8"/>
        <w:rPr>
          <w:rFonts w:ascii="Comic Sans MS" w:hAnsi="Comic Sans MS" w:cs="Futura PT Medium"/>
          <w:color w:val="000000"/>
          <w:sz w:val="23"/>
          <w:szCs w:val="23"/>
        </w:rPr>
      </w:pPr>
      <w:r w:rsidRPr="00C43DE2">
        <w:rPr>
          <w:rFonts w:ascii="Comic Sans MS" w:hAnsi="Comic Sans MS" w:cs="Futura PT Medium"/>
          <w:color w:val="000000"/>
          <w:sz w:val="23"/>
          <w:szCs w:val="23"/>
        </w:rPr>
        <w:sym w:font="Wingdings" w:char="F0E0"/>
      </w:r>
      <w:r w:rsidRPr="00C43DE2">
        <w:rPr>
          <w:rFonts w:ascii="Comic Sans MS" w:hAnsi="Comic Sans MS" w:cs="Futura PT Medium"/>
          <w:color w:val="000000"/>
          <w:sz w:val="23"/>
          <w:szCs w:val="23"/>
        </w:rPr>
        <w:t xml:space="preserve"> </w:t>
      </w:r>
      <w:r w:rsidRPr="00D45038">
        <w:rPr>
          <w:rFonts w:ascii="Comic Sans MS" w:hAnsi="Comic Sans MS" w:cs="Futura PT Medium"/>
          <w:color w:val="000000"/>
          <w:sz w:val="23"/>
          <w:szCs w:val="23"/>
        </w:rPr>
        <w:t>Players and coaches should take measures to prevent all but the essential contact necessary to play the game. This should include refraining from handshakes, high fives, fist/elbow bumps, chest bumps, group celebrations, etc.</w:t>
      </w:r>
    </w:p>
    <w:p w14:paraId="05AF610D" w14:textId="66091B65" w:rsidR="00D45038" w:rsidRPr="00D45038" w:rsidRDefault="00D45038" w:rsidP="00D45038">
      <w:pPr>
        <w:numPr>
          <w:ilvl w:val="0"/>
          <w:numId w:val="1"/>
        </w:numPr>
        <w:autoSpaceDE w:val="0"/>
        <w:autoSpaceDN w:val="0"/>
        <w:adjustRightInd w:val="0"/>
        <w:spacing w:after="8"/>
        <w:rPr>
          <w:rFonts w:ascii="Comic Sans MS" w:hAnsi="Comic Sans MS" w:cs="Futura PT Medium"/>
          <w:color w:val="000000"/>
          <w:sz w:val="23"/>
          <w:szCs w:val="23"/>
        </w:rPr>
      </w:pPr>
      <w:r w:rsidRPr="00C43DE2">
        <w:rPr>
          <w:rFonts w:ascii="Comic Sans MS" w:hAnsi="Comic Sans MS" w:cs="Futura PT Medium"/>
          <w:color w:val="000000"/>
          <w:sz w:val="23"/>
          <w:szCs w:val="23"/>
        </w:rPr>
        <w:sym w:font="Wingdings" w:char="F0E0"/>
      </w:r>
      <w:r w:rsidRPr="00D45038">
        <w:rPr>
          <w:rFonts w:ascii="Comic Sans MS" w:hAnsi="Comic Sans MS" w:cs="Futura PT Medium"/>
          <w:color w:val="000000"/>
          <w:sz w:val="23"/>
          <w:szCs w:val="23"/>
        </w:rPr>
        <w:t xml:space="preserve"> </w:t>
      </w:r>
      <w:r w:rsidRPr="00C43DE2">
        <w:rPr>
          <w:rFonts w:ascii="Comic Sans MS" w:hAnsi="Comic Sans MS" w:cs="Futura PT Medium"/>
          <w:color w:val="000000"/>
          <w:sz w:val="23"/>
          <w:szCs w:val="23"/>
        </w:rPr>
        <w:t>Players will line</w:t>
      </w:r>
      <w:r w:rsidRPr="00D45038">
        <w:rPr>
          <w:rFonts w:ascii="Comic Sans MS" w:hAnsi="Comic Sans MS" w:cs="Futura PT Medium"/>
          <w:color w:val="000000"/>
          <w:sz w:val="23"/>
          <w:szCs w:val="23"/>
        </w:rPr>
        <w:t xml:space="preserve"> up outside the dugout and tip caps to the opposing team as a sign of good sportsmanship after </w:t>
      </w:r>
      <w:r w:rsidRPr="00C43DE2">
        <w:rPr>
          <w:rFonts w:ascii="Comic Sans MS" w:hAnsi="Comic Sans MS" w:cs="Futura PT Medium"/>
          <w:color w:val="000000"/>
          <w:sz w:val="23"/>
          <w:szCs w:val="23"/>
        </w:rPr>
        <w:t xml:space="preserve">the </w:t>
      </w:r>
      <w:r w:rsidRPr="00D45038">
        <w:rPr>
          <w:rFonts w:ascii="Comic Sans MS" w:hAnsi="Comic Sans MS" w:cs="Futura PT Medium"/>
          <w:color w:val="000000"/>
          <w:sz w:val="23"/>
          <w:szCs w:val="23"/>
        </w:rPr>
        <w:t xml:space="preserve">game. </w:t>
      </w:r>
    </w:p>
    <w:p w14:paraId="342AD902" w14:textId="6E5ED5BE" w:rsidR="00D45038" w:rsidRPr="00D45038" w:rsidRDefault="00D45038" w:rsidP="00D45038">
      <w:pPr>
        <w:numPr>
          <w:ilvl w:val="0"/>
          <w:numId w:val="1"/>
        </w:numPr>
        <w:autoSpaceDE w:val="0"/>
        <w:autoSpaceDN w:val="0"/>
        <w:adjustRightInd w:val="0"/>
        <w:rPr>
          <w:rFonts w:ascii="Comic Sans MS" w:hAnsi="Comic Sans MS" w:cs="Futura PT Medium"/>
          <w:color w:val="000000"/>
          <w:sz w:val="23"/>
          <w:szCs w:val="23"/>
        </w:rPr>
      </w:pPr>
      <w:r w:rsidRPr="00C43DE2">
        <w:rPr>
          <w:rFonts w:ascii="Comic Sans MS" w:hAnsi="Comic Sans MS" w:cs="Futura PT Medium"/>
          <w:color w:val="000000"/>
          <w:sz w:val="23"/>
          <w:szCs w:val="23"/>
        </w:rPr>
        <w:sym w:font="Wingdings" w:char="F0E0"/>
      </w:r>
      <w:r w:rsidRPr="00C43DE2">
        <w:rPr>
          <w:rFonts w:ascii="Comic Sans MS" w:hAnsi="Comic Sans MS" w:cs="Futura PT Medium"/>
          <w:color w:val="000000"/>
          <w:sz w:val="23"/>
          <w:szCs w:val="23"/>
        </w:rPr>
        <w:t xml:space="preserve"> </w:t>
      </w:r>
      <w:r w:rsidRPr="00D45038">
        <w:rPr>
          <w:rFonts w:ascii="Comic Sans MS" w:hAnsi="Comic Sans MS" w:cs="Futura PT Medium"/>
          <w:color w:val="000000"/>
          <w:sz w:val="23"/>
          <w:szCs w:val="23"/>
        </w:rPr>
        <w:t xml:space="preserve">Players and families should vacate the field/facility as soon as is reasonably possible after the conclusion of their game to minimize unnecessary contact with players, coaches, and spectators from the next game, ideally within 20 minutes. </w:t>
      </w:r>
    </w:p>
    <w:p w14:paraId="2FB6088E" w14:textId="77777777" w:rsidR="00D45038" w:rsidRPr="00D45038" w:rsidRDefault="00D45038" w:rsidP="00D45038">
      <w:pPr>
        <w:autoSpaceDE w:val="0"/>
        <w:autoSpaceDN w:val="0"/>
        <w:adjustRightInd w:val="0"/>
        <w:spacing w:before="60" w:after="40" w:line="241" w:lineRule="atLeast"/>
        <w:jc w:val="both"/>
        <w:rPr>
          <w:rFonts w:ascii="Comic Sans MS" w:hAnsi="Comic Sans MS" w:cs="Futura PT Bold"/>
          <w:color w:val="000000"/>
          <w:sz w:val="23"/>
          <w:szCs w:val="23"/>
        </w:rPr>
      </w:pPr>
      <w:r w:rsidRPr="00D45038">
        <w:rPr>
          <w:rFonts w:ascii="Comic Sans MS" w:hAnsi="Comic Sans MS" w:cs="Futura PT Bold"/>
          <w:b/>
          <w:bCs/>
          <w:color w:val="000000"/>
          <w:sz w:val="23"/>
          <w:szCs w:val="23"/>
        </w:rPr>
        <w:t xml:space="preserve">Drinks and Snacks: </w:t>
      </w:r>
    </w:p>
    <w:p w14:paraId="75730D51" w14:textId="2184CCE5" w:rsidR="00D45038" w:rsidRPr="00D45038" w:rsidRDefault="00D45038" w:rsidP="00D45038">
      <w:pPr>
        <w:numPr>
          <w:ilvl w:val="0"/>
          <w:numId w:val="2"/>
        </w:numPr>
        <w:autoSpaceDE w:val="0"/>
        <w:autoSpaceDN w:val="0"/>
        <w:adjustRightInd w:val="0"/>
        <w:spacing w:after="8"/>
        <w:rPr>
          <w:rFonts w:ascii="Comic Sans MS" w:hAnsi="Comic Sans MS" w:cs="Futura PT Medium"/>
          <w:color w:val="000000"/>
          <w:sz w:val="23"/>
          <w:szCs w:val="23"/>
        </w:rPr>
      </w:pPr>
      <w:r w:rsidRPr="00C43DE2">
        <w:rPr>
          <w:rFonts w:ascii="Comic Sans MS" w:hAnsi="Comic Sans MS" w:cs="Futura PT Medium"/>
          <w:color w:val="000000"/>
          <w:sz w:val="23"/>
          <w:szCs w:val="23"/>
        </w:rPr>
        <w:sym w:font="Wingdings" w:char="F0E0"/>
      </w:r>
      <w:r w:rsidRPr="00D45038">
        <w:rPr>
          <w:rFonts w:ascii="Comic Sans MS" w:hAnsi="Comic Sans MS" w:cs="Futura PT Medium"/>
          <w:color w:val="000000"/>
          <w:sz w:val="23"/>
          <w:szCs w:val="23"/>
        </w:rPr>
        <w:t xml:space="preserve">Athletes, managers/coaches, and umpires should bring their own personal drinks to all team activities. Drinks should be labeled with the person’s name. </w:t>
      </w:r>
    </w:p>
    <w:p w14:paraId="59D2E58B" w14:textId="10E87B7A" w:rsidR="00D45038" w:rsidRPr="00D45038" w:rsidRDefault="00D45038" w:rsidP="00D45038">
      <w:pPr>
        <w:numPr>
          <w:ilvl w:val="0"/>
          <w:numId w:val="2"/>
        </w:numPr>
        <w:autoSpaceDE w:val="0"/>
        <w:autoSpaceDN w:val="0"/>
        <w:adjustRightInd w:val="0"/>
        <w:spacing w:after="8"/>
        <w:rPr>
          <w:rFonts w:ascii="Comic Sans MS" w:hAnsi="Comic Sans MS" w:cs="Futura PT Medium"/>
          <w:color w:val="000000"/>
          <w:sz w:val="23"/>
          <w:szCs w:val="23"/>
        </w:rPr>
      </w:pPr>
      <w:r w:rsidRPr="00C43DE2">
        <w:rPr>
          <w:rFonts w:ascii="Comic Sans MS" w:hAnsi="Comic Sans MS" w:cs="Futura PT Medium"/>
          <w:color w:val="000000"/>
          <w:sz w:val="23"/>
          <w:szCs w:val="23"/>
        </w:rPr>
        <w:sym w:font="Wingdings" w:char="F0E0"/>
      </w:r>
      <w:r w:rsidRPr="00D45038">
        <w:rPr>
          <w:rFonts w:ascii="Comic Sans MS" w:hAnsi="Comic Sans MS" w:cs="Futura PT Medium"/>
          <w:color w:val="000000"/>
          <w:sz w:val="23"/>
          <w:szCs w:val="23"/>
        </w:rPr>
        <w:t xml:space="preserve">Individuals should take their own drink containers home each night for cleaning and sanitation or use single-use bottles. </w:t>
      </w:r>
    </w:p>
    <w:p w14:paraId="0ABCEEEC" w14:textId="46365E25" w:rsidR="00D45038" w:rsidRPr="00D45038" w:rsidRDefault="00D45038" w:rsidP="00D45038">
      <w:pPr>
        <w:numPr>
          <w:ilvl w:val="0"/>
          <w:numId w:val="2"/>
        </w:numPr>
        <w:autoSpaceDE w:val="0"/>
        <w:autoSpaceDN w:val="0"/>
        <w:adjustRightInd w:val="0"/>
        <w:spacing w:after="8"/>
        <w:rPr>
          <w:rFonts w:ascii="Comic Sans MS" w:hAnsi="Comic Sans MS" w:cs="Futura PT Medium"/>
          <w:color w:val="000000"/>
          <w:sz w:val="23"/>
          <w:szCs w:val="23"/>
        </w:rPr>
      </w:pPr>
      <w:r w:rsidRPr="00C43DE2">
        <w:rPr>
          <w:rFonts w:ascii="Comic Sans MS" w:hAnsi="Comic Sans MS" w:cs="Futura PT Medium"/>
          <w:color w:val="000000"/>
          <w:sz w:val="23"/>
          <w:szCs w:val="23"/>
        </w:rPr>
        <w:sym w:font="Wingdings" w:char="F0E0"/>
      </w:r>
      <w:r w:rsidRPr="00D45038">
        <w:rPr>
          <w:rFonts w:ascii="Comic Sans MS" w:hAnsi="Comic Sans MS" w:cs="Futura PT Medium"/>
          <w:color w:val="000000"/>
          <w:sz w:val="23"/>
          <w:szCs w:val="23"/>
        </w:rPr>
        <w:t xml:space="preserve">There should be no use of shared or team beverages. </w:t>
      </w:r>
    </w:p>
    <w:p w14:paraId="0D269D05" w14:textId="194922AE" w:rsidR="00D45038" w:rsidRPr="00D45038" w:rsidRDefault="0072681C" w:rsidP="00D45038">
      <w:pPr>
        <w:numPr>
          <w:ilvl w:val="0"/>
          <w:numId w:val="2"/>
        </w:numPr>
        <w:autoSpaceDE w:val="0"/>
        <w:autoSpaceDN w:val="0"/>
        <w:adjustRightInd w:val="0"/>
        <w:rPr>
          <w:rFonts w:ascii="Comic Sans MS" w:hAnsi="Comic Sans MS" w:cs="Futura PT Medium"/>
          <w:color w:val="000000"/>
          <w:sz w:val="23"/>
          <w:szCs w:val="23"/>
        </w:rPr>
      </w:pPr>
      <w:r w:rsidRPr="00C43DE2">
        <w:rPr>
          <w:rFonts w:ascii="Comic Sans MS" w:hAnsi="Comic Sans MS" w:cs="Futura PT Medium"/>
          <w:color w:val="000000"/>
          <w:sz w:val="23"/>
          <w:szCs w:val="23"/>
        </w:rPr>
        <w:sym w:font="Wingdings" w:char="F0E0"/>
      </w:r>
      <w:r w:rsidRPr="00C43DE2">
        <w:rPr>
          <w:rFonts w:ascii="Comic Sans MS" w:hAnsi="Comic Sans MS" w:cs="Futura PT Medium"/>
          <w:color w:val="000000"/>
          <w:sz w:val="23"/>
          <w:szCs w:val="23"/>
        </w:rPr>
        <w:t xml:space="preserve"> </w:t>
      </w:r>
      <w:r w:rsidR="00D45038" w:rsidRPr="00D45038">
        <w:rPr>
          <w:rFonts w:ascii="Comic Sans MS" w:hAnsi="Comic Sans MS" w:cs="Futura PT Medium"/>
          <w:color w:val="000000"/>
          <w:sz w:val="23"/>
          <w:szCs w:val="23"/>
        </w:rPr>
        <w:t xml:space="preserve">Teams should not share any snacks or food. Players should bring individual, pre-packaged food, if needed. </w:t>
      </w:r>
    </w:p>
    <w:p w14:paraId="3D662537" w14:textId="77777777" w:rsidR="00D45038" w:rsidRPr="00D45038" w:rsidRDefault="00D45038" w:rsidP="00D45038">
      <w:pPr>
        <w:autoSpaceDE w:val="0"/>
        <w:autoSpaceDN w:val="0"/>
        <w:adjustRightInd w:val="0"/>
        <w:spacing w:before="60" w:after="60" w:line="241" w:lineRule="atLeast"/>
        <w:rPr>
          <w:rFonts w:ascii="Comic Sans MS" w:hAnsi="Comic Sans MS" w:cs="Futura PT Bold"/>
          <w:color w:val="000000"/>
          <w:sz w:val="23"/>
          <w:szCs w:val="23"/>
        </w:rPr>
      </w:pPr>
      <w:r w:rsidRPr="00D45038">
        <w:rPr>
          <w:rFonts w:ascii="Comic Sans MS" w:hAnsi="Comic Sans MS" w:cs="Futura PT Bold"/>
          <w:b/>
          <w:bCs/>
          <w:color w:val="000000"/>
          <w:sz w:val="23"/>
          <w:szCs w:val="23"/>
        </w:rPr>
        <w:t xml:space="preserve">Dugouts: </w:t>
      </w:r>
    </w:p>
    <w:p w14:paraId="7898FC0A" w14:textId="5544B0DE" w:rsidR="0072681C" w:rsidRPr="00C43DE2" w:rsidRDefault="0072681C" w:rsidP="0072681C">
      <w:pPr>
        <w:numPr>
          <w:ilvl w:val="0"/>
          <w:numId w:val="3"/>
        </w:numPr>
        <w:autoSpaceDE w:val="0"/>
        <w:autoSpaceDN w:val="0"/>
        <w:adjustRightInd w:val="0"/>
        <w:spacing w:after="8"/>
        <w:rPr>
          <w:rFonts w:ascii="Comic Sans MS" w:hAnsi="Comic Sans MS" w:cs="Futura PT Medium"/>
          <w:color w:val="000000"/>
          <w:sz w:val="23"/>
          <w:szCs w:val="23"/>
        </w:rPr>
      </w:pPr>
      <w:r w:rsidRPr="00C43DE2">
        <w:rPr>
          <w:rFonts w:ascii="Comic Sans MS" w:hAnsi="Comic Sans MS" w:cs="Futura PT Medium"/>
          <w:color w:val="000000"/>
          <w:sz w:val="23"/>
          <w:szCs w:val="23"/>
        </w:rPr>
        <w:sym w:font="Wingdings" w:char="F0E0"/>
      </w:r>
      <w:r w:rsidRPr="00C43DE2">
        <w:rPr>
          <w:rFonts w:ascii="Comic Sans MS" w:hAnsi="Comic Sans MS" w:cs="Futura PT Medium"/>
          <w:color w:val="000000"/>
          <w:sz w:val="23"/>
          <w:szCs w:val="23"/>
        </w:rPr>
        <w:t xml:space="preserve"> </w:t>
      </w:r>
      <w:r w:rsidR="00D45038" w:rsidRPr="00D45038">
        <w:rPr>
          <w:rFonts w:ascii="Comic Sans MS" w:hAnsi="Comic Sans MS" w:cs="Futura PT Medium"/>
          <w:color w:val="000000"/>
          <w:sz w:val="23"/>
          <w:szCs w:val="23"/>
        </w:rPr>
        <w:t>Managers/coaches and players should be assigned spots in the dugout so that they are at least six feet apart</w:t>
      </w:r>
      <w:r w:rsidR="003A4EDE">
        <w:rPr>
          <w:rFonts w:ascii="Comic Sans MS" w:hAnsi="Comic Sans MS" w:cs="Futura PT Medium"/>
          <w:color w:val="000000"/>
          <w:sz w:val="23"/>
          <w:szCs w:val="23"/>
        </w:rPr>
        <w:t>, when six feet is not possible then a face covering should be worn.</w:t>
      </w:r>
    </w:p>
    <w:p w14:paraId="1D626EA8" w14:textId="36EE6D4D" w:rsidR="00D45038" w:rsidRPr="00D45038" w:rsidRDefault="0072681C" w:rsidP="00D45038">
      <w:pPr>
        <w:numPr>
          <w:ilvl w:val="0"/>
          <w:numId w:val="3"/>
        </w:numPr>
        <w:autoSpaceDE w:val="0"/>
        <w:autoSpaceDN w:val="0"/>
        <w:adjustRightInd w:val="0"/>
        <w:spacing w:after="8"/>
        <w:rPr>
          <w:rFonts w:ascii="Comic Sans MS" w:hAnsi="Comic Sans MS" w:cs="Futura PT Medium"/>
          <w:color w:val="000000"/>
          <w:sz w:val="23"/>
          <w:szCs w:val="23"/>
        </w:rPr>
      </w:pPr>
      <w:r w:rsidRPr="00C43DE2">
        <w:rPr>
          <w:rFonts w:ascii="Comic Sans MS" w:hAnsi="Comic Sans MS" w:cs="Futura PT Medium"/>
          <w:color w:val="000000"/>
          <w:sz w:val="23"/>
          <w:szCs w:val="23"/>
        </w:rPr>
        <w:sym w:font="Wingdings" w:char="F0E0"/>
      </w:r>
      <w:r w:rsidRPr="00C43DE2">
        <w:rPr>
          <w:rFonts w:ascii="Comic Sans MS" w:hAnsi="Comic Sans MS" w:cs="Futura PT Medium"/>
          <w:color w:val="000000"/>
          <w:sz w:val="23"/>
          <w:szCs w:val="23"/>
        </w:rPr>
        <w:t xml:space="preserve"> </w:t>
      </w:r>
      <w:r w:rsidR="00D45038" w:rsidRPr="00D45038">
        <w:rPr>
          <w:rFonts w:ascii="Comic Sans MS" w:hAnsi="Comic Sans MS" w:cs="Futura PT Medium"/>
          <w:color w:val="000000"/>
          <w:sz w:val="23"/>
          <w:szCs w:val="23"/>
        </w:rPr>
        <w:t>Players are to stay at their assigned spots</w:t>
      </w:r>
      <w:r w:rsidR="003A4EDE">
        <w:rPr>
          <w:rFonts w:ascii="Comic Sans MS" w:hAnsi="Comic Sans MS" w:cs="Futura PT Medium"/>
          <w:color w:val="000000"/>
          <w:sz w:val="23"/>
          <w:szCs w:val="23"/>
        </w:rPr>
        <w:t xml:space="preserve"> </w:t>
      </w:r>
      <w:r w:rsidR="00D45038" w:rsidRPr="00D45038">
        <w:rPr>
          <w:rFonts w:ascii="Comic Sans MS" w:hAnsi="Comic Sans MS" w:cs="Futura PT Medium"/>
          <w:color w:val="000000"/>
          <w:sz w:val="23"/>
          <w:szCs w:val="23"/>
        </w:rPr>
        <w:t xml:space="preserve">while waiting their turn to bat. </w:t>
      </w:r>
    </w:p>
    <w:p w14:paraId="2797B8E1" w14:textId="7E472348" w:rsidR="00D45038" w:rsidRPr="0026753D" w:rsidRDefault="00D45038" w:rsidP="0026753D">
      <w:pPr>
        <w:autoSpaceDE w:val="0"/>
        <w:autoSpaceDN w:val="0"/>
        <w:adjustRightInd w:val="0"/>
        <w:spacing w:before="60" w:after="60" w:line="241" w:lineRule="atLeast"/>
        <w:rPr>
          <w:rFonts w:ascii="Comic Sans MS" w:hAnsi="Comic Sans MS" w:cs="Futura PT Bold"/>
          <w:color w:val="000000"/>
          <w:sz w:val="23"/>
          <w:szCs w:val="23"/>
        </w:rPr>
      </w:pPr>
      <w:r w:rsidRPr="00D45038">
        <w:rPr>
          <w:rFonts w:ascii="Comic Sans MS" w:hAnsi="Comic Sans MS" w:cs="Futura PT Bold"/>
          <w:b/>
          <w:bCs/>
          <w:color w:val="000000"/>
          <w:sz w:val="23"/>
          <w:szCs w:val="23"/>
        </w:rPr>
        <w:t xml:space="preserve">Player Equipment: </w:t>
      </w:r>
    </w:p>
    <w:p w14:paraId="029C574D" w14:textId="0E9A557E" w:rsidR="00D45038" w:rsidRPr="00D45038" w:rsidRDefault="0072681C" w:rsidP="00D45038">
      <w:pPr>
        <w:numPr>
          <w:ilvl w:val="0"/>
          <w:numId w:val="4"/>
        </w:numPr>
        <w:autoSpaceDE w:val="0"/>
        <w:autoSpaceDN w:val="0"/>
        <w:adjustRightInd w:val="0"/>
        <w:spacing w:after="8"/>
        <w:rPr>
          <w:rFonts w:ascii="Comic Sans MS" w:hAnsi="Comic Sans MS" w:cs="Futura PT Medium"/>
          <w:color w:val="000000"/>
          <w:sz w:val="23"/>
          <w:szCs w:val="23"/>
        </w:rPr>
      </w:pPr>
      <w:r w:rsidRPr="00C43DE2">
        <w:rPr>
          <w:rFonts w:ascii="Comic Sans MS" w:hAnsi="Comic Sans MS" w:cs="Futura PT Medium"/>
          <w:color w:val="000000"/>
          <w:sz w:val="23"/>
          <w:szCs w:val="23"/>
        </w:rPr>
        <w:sym w:font="Wingdings" w:char="F0E0"/>
      </w:r>
      <w:r w:rsidRPr="00C43DE2">
        <w:rPr>
          <w:rFonts w:ascii="Comic Sans MS" w:hAnsi="Comic Sans MS" w:cs="Futura PT Medium"/>
          <w:color w:val="000000"/>
          <w:sz w:val="23"/>
          <w:szCs w:val="23"/>
        </w:rPr>
        <w:t xml:space="preserve"> </w:t>
      </w:r>
      <w:r w:rsidR="00D45038" w:rsidRPr="00D45038">
        <w:rPr>
          <w:rFonts w:ascii="Comic Sans MS" w:hAnsi="Comic Sans MS" w:cs="Futura PT Medium"/>
          <w:color w:val="000000"/>
          <w:sz w:val="23"/>
          <w:szCs w:val="23"/>
        </w:rPr>
        <w:t>Players should have their own individual batter’s helmet, glove, bat, and catcher’s equipment</w:t>
      </w:r>
      <w:r w:rsidRPr="00C43DE2">
        <w:rPr>
          <w:rFonts w:ascii="Comic Sans MS" w:hAnsi="Comic Sans MS" w:cs="Futura PT Medium"/>
          <w:color w:val="000000"/>
          <w:sz w:val="23"/>
          <w:szCs w:val="23"/>
        </w:rPr>
        <w:t xml:space="preserve"> when possible.</w:t>
      </w:r>
    </w:p>
    <w:p w14:paraId="374B9541" w14:textId="41EB62F3" w:rsidR="00D45038" w:rsidRPr="0072681C" w:rsidRDefault="0072681C" w:rsidP="00D45038">
      <w:pPr>
        <w:numPr>
          <w:ilvl w:val="0"/>
          <w:numId w:val="4"/>
        </w:numPr>
        <w:autoSpaceDE w:val="0"/>
        <w:autoSpaceDN w:val="0"/>
        <w:adjustRightInd w:val="0"/>
        <w:spacing w:after="8"/>
        <w:rPr>
          <w:rFonts w:ascii="Comic Sans MS" w:hAnsi="Comic Sans MS" w:cs="Futura PT Medium"/>
          <w:color w:val="000000"/>
          <w:sz w:val="20"/>
          <w:szCs w:val="20"/>
        </w:rPr>
      </w:pPr>
      <w:r w:rsidRPr="00C43DE2">
        <w:rPr>
          <w:rFonts w:ascii="Comic Sans MS" w:hAnsi="Comic Sans MS" w:cs="Futura PT Medium"/>
          <w:color w:val="000000"/>
          <w:sz w:val="23"/>
          <w:szCs w:val="23"/>
        </w:rPr>
        <w:sym w:font="Wingdings" w:char="F0E0"/>
      </w:r>
      <w:r w:rsidRPr="00C43DE2">
        <w:rPr>
          <w:rFonts w:ascii="Comic Sans MS" w:hAnsi="Comic Sans MS" w:cs="Futura PT Medium"/>
          <w:color w:val="000000"/>
          <w:sz w:val="23"/>
          <w:szCs w:val="23"/>
        </w:rPr>
        <w:t xml:space="preserve"> </w:t>
      </w:r>
      <w:r w:rsidR="00D45038" w:rsidRPr="00C43DE2">
        <w:rPr>
          <w:rFonts w:ascii="Comic Sans MS" w:hAnsi="Comic Sans MS" w:cs="Futura PT Medium"/>
          <w:sz w:val="23"/>
          <w:szCs w:val="23"/>
        </w:rPr>
        <w:t xml:space="preserve">Some critical </w:t>
      </w:r>
      <w:proofErr w:type="gramStart"/>
      <w:r w:rsidR="00D45038" w:rsidRPr="00C43DE2">
        <w:rPr>
          <w:rFonts w:ascii="Comic Sans MS" w:hAnsi="Comic Sans MS" w:cs="Futura PT Medium"/>
          <w:sz w:val="23"/>
          <w:szCs w:val="23"/>
        </w:rPr>
        <w:t>equipment</w:t>
      </w:r>
      <w:r w:rsidRPr="00C43DE2">
        <w:rPr>
          <w:rFonts w:ascii="Comic Sans MS" w:hAnsi="Comic Sans MS" w:cs="Futura PT Medium"/>
          <w:sz w:val="23"/>
          <w:szCs w:val="23"/>
        </w:rPr>
        <w:t>(</w:t>
      </w:r>
      <w:proofErr w:type="gramEnd"/>
      <w:r w:rsidRPr="00C43DE2">
        <w:rPr>
          <w:rFonts w:ascii="Comic Sans MS" w:hAnsi="Comic Sans MS" w:cs="Futura PT Medium"/>
          <w:sz w:val="23"/>
          <w:szCs w:val="23"/>
        </w:rPr>
        <w:t xml:space="preserve">catchers equipment, helmet, bat) </w:t>
      </w:r>
      <w:r w:rsidR="00D45038" w:rsidRPr="00C43DE2">
        <w:rPr>
          <w:rFonts w:ascii="Comic Sans MS" w:hAnsi="Comic Sans MS" w:cs="Futura PT Medium"/>
          <w:sz w:val="23"/>
          <w:szCs w:val="23"/>
        </w:rPr>
        <w:t xml:space="preserve"> may not be able to be obtained by every individual. When it is necessary to share critical or limited equipment, all surfaces of each piece of shared equipment must be cleaned first and then disinfected with an EPA-approved disinfectant against COVID-19 and allowed </w:t>
      </w:r>
      <w:proofErr w:type="gramStart"/>
      <w:r w:rsidR="00D45038" w:rsidRPr="00C43DE2">
        <w:rPr>
          <w:rFonts w:ascii="Comic Sans MS" w:hAnsi="Comic Sans MS" w:cs="Futura PT Medium"/>
          <w:sz w:val="23"/>
          <w:szCs w:val="23"/>
        </w:rPr>
        <w:t>sufficient</w:t>
      </w:r>
      <w:proofErr w:type="gramEnd"/>
      <w:r w:rsidR="00D45038" w:rsidRPr="00C43DE2">
        <w:rPr>
          <w:rFonts w:ascii="Comic Sans MS" w:hAnsi="Comic Sans MS" w:cs="Futura PT Medium"/>
          <w:sz w:val="23"/>
          <w:szCs w:val="23"/>
        </w:rPr>
        <w:t xml:space="preserve"> time to dry before used by a new player.</w:t>
      </w:r>
    </w:p>
    <w:p w14:paraId="3145D3A6" w14:textId="77777777" w:rsidR="00C43DE2" w:rsidRDefault="00C43DE2" w:rsidP="00D45038">
      <w:pPr>
        <w:autoSpaceDE w:val="0"/>
        <w:autoSpaceDN w:val="0"/>
        <w:adjustRightInd w:val="0"/>
        <w:spacing w:before="60" w:after="60" w:line="241" w:lineRule="atLeast"/>
        <w:rPr>
          <w:rFonts w:ascii="Comic Sans MS" w:hAnsi="Comic Sans MS" w:cs="Futura PT Bold"/>
          <w:b/>
          <w:bCs/>
          <w:color w:val="000000"/>
          <w:sz w:val="23"/>
          <w:szCs w:val="23"/>
        </w:rPr>
      </w:pPr>
    </w:p>
    <w:p w14:paraId="3AA93DDD" w14:textId="77777777" w:rsidR="00C43DE2" w:rsidRDefault="00C43DE2" w:rsidP="00D45038">
      <w:pPr>
        <w:autoSpaceDE w:val="0"/>
        <w:autoSpaceDN w:val="0"/>
        <w:adjustRightInd w:val="0"/>
        <w:spacing w:before="60" w:after="60" w:line="241" w:lineRule="atLeast"/>
        <w:rPr>
          <w:rFonts w:ascii="Comic Sans MS" w:hAnsi="Comic Sans MS" w:cs="Futura PT Bold"/>
          <w:b/>
          <w:bCs/>
          <w:color w:val="000000"/>
          <w:sz w:val="23"/>
          <w:szCs w:val="23"/>
        </w:rPr>
      </w:pPr>
    </w:p>
    <w:p w14:paraId="27CF3B39" w14:textId="5ED55EF8" w:rsidR="00D45038" w:rsidRPr="00D45038" w:rsidRDefault="00D45038" w:rsidP="00D45038">
      <w:pPr>
        <w:autoSpaceDE w:val="0"/>
        <w:autoSpaceDN w:val="0"/>
        <w:adjustRightInd w:val="0"/>
        <w:spacing w:before="60" w:after="60" w:line="241" w:lineRule="atLeast"/>
        <w:rPr>
          <w:rFonts w:ascii="Comic Sans MS" w:hAnsi="Comic Sans MS" w:cs="Futura PT Bold"/>
          <w:color w:val="000000"/>
          <w:sz w:val="23"/>
          <w:szCs w:val="23"/>
        </w:rPr>
      </w:pPr>
      <w:r w:rsidRPr="00D45038">
        <w:rPr>
          <w:rFonts w:ascii="Comic Sans MS" w:hAnsi="Comic Sans MS" w:cs="Futura PT Bold"/>
          <w:b/>
          <w:bCs/>
          <w:color w:val="000000"/>
          <w:sz w:val="23"/>
          <w:szCs w:val="23"/>
        </w:rPr>
        <w:t>Baseball</w:t>
      </w:r>
      <w:r w:rsidRPr="0072681C">
        <w:rPr>
          <w:rFonts w:ascii="Comic Sans MS" w:hAnsi="Comic Sans MS" w:cs="Futura PT Bold"/>
          <w:b/>
          <w:bCs/>
          <w:color w:val="000000"/>
          <w:sz w:val="23"/>
          <w:szCs w:val="23"/>
        </w:rPr>
        <w:t>s</w:t>
      </w:r>
      <w:r w:rsidRPr="00D45038">
        <w:rPr>
          <w:rFonts w:ascii="Comic Sans MS" w:hAnsi="Comic Sans MS" w:cs="Futura PT Bold"/>
          <w:b/>
          <w:bCs/>
          <w:color w:val="000000"/>
          <w:sz w:val="23"/>
          <w:szCs w:val="23"/>
        </w:rPr>
        <w:t xml:space="preserve">: </w:t>
      </w:r>
    </w:p>
    <w:p w14:paraId="13BFB444" w14:textId="77777777" w:rsidR="0026753D" w:rsidRDefault="0072681C" w:rsidP="0026753D">
      <w:pPr>
        <w:numPr>
          <w:ilvl w:val="0"/>
          <w:numId w:val="5"/>
        </w:numPr>
        <w:autoSpaceDE w:val="0"/>
        <w:autoSpaceDN w:val="0"/>
        <w:adjustRightInd w:val="0"/>
        <w:spacing w:after="8"/>
        <w:rPr>
          <w:rFonts w:ascii="Comic Sans MS" w:hAnsi="Comic Sans MS" w:cs="Futura PT Medium"/>
          <w:color w:val="000000"/>
          <w:sz w:val="23"/>
          <w:szCs w:val="23"/>
        </w:rPr>
      </w:pPr>
      <w:r w:rsidRPr="00C43DE2">
        <w:rPr>
          <w:rFonts w:ascii="Comic Sans MS" w:hAnsi="Comic Sans MS" w:cs="Futura PT Medium"/>
          <w:color w:val="000000"/>
          <w:sz w:val="23"/>
          <w:szCs w:val="23"/>
        </w:rPr>
        <w:sym w:font="Wingdings" w:char="F0E0"/>
      </w:r>
      <w:r w:rsidRPr="00C43DE2">
        <w:rPr>
          <w:rFonts w:ascii="Comic Sans MS" w:hAnsi="Comic Sans MS" w:cs="Futura PT Medium"/>
          <w:color w:val="000000"/>
          <w:sz w:val="23"/>
          <w:szCs w:val="23"/>
        </w:rPr>
        <w:t xml:space="preserve"> </w:t>
      </w:r>
      <w:r w:rsidR="00D45038" w:rsidRPr="00D45038">
        <w:rPr>
          <w:rFonts w:ascii="Comic Sans MS" w:hAnsi="Comic Sans MS" w:cs="Futura PT Medium"/>
          <w:color w:val="000000"/>
          <w:sz w:val="23"/>
          <w:szCs w:val="23"/>
        </w:rPr>
        <w:t xml:space="preserve">Baseballs should be rotated through on a regular basis, at least every two innings, to limit individual contact. </w:t>
      </w:r>
    </w:p>
    <w:p w14:paraId="19A47E4E" w14:textId="397334DC" w:rsidR="00D45038" w:rsidRPr="0026753D" w:rsidRDefault="0072681C" w:rsidP="0026753D">
      <w:pPr>
        <w:numPr>
          <w:ilvl w:val="0"/>
          <w:numId w:val="5"/>
        </w:numPr>
        <w:autoSpaceDE w:val="0"/>
        <w:autoSpaceDN w:val="0"/>
        <w:adjustRightInd w:val="0"/>
        <w:spacing w:after="8"/>
        <w:rPr>
          <w:rFonts w:ascii="Comic Sans MS" w:hAnsi="Comic Sans MS" w:cs="Futura PT Medium"/>
          <w:color w:val="000000"/>
          <w:sz w:val="23"/>
          <w:szCs w:val="23"/>
        </w:rPr>
      </w:pPr>
      <w:r w:rsidRPr="00C43DE2">
        <w:rPr>
          <w:rFonts w:ascii="Comic Sans MS" w:hAnsi="Comic Sans MS" w:cs="Futura PT Medium"/>
          <w:color w:val="000000"/>
          <w:sz w:val="23"/>
          <w:szCs w:val="23"/>
        </w:rPr>
        <w:lastRenderedPageBreak/>
        <w:sym w:font="Wingdings" w:char="F0E0"/>
      </w:r>
      <w:r w:rsidRPr="0026753D">
        <w:rPr>
          <w:rFonts w:ascii="Comic Sans MS" w:hAnsi="Comic Sans MS" w:cs="Futura PT Medium"/>
          <w:color w:val="000000"/>
          <w:sz w:val="23"/>
          <w:szCs w:val="23"/>
        </w:rPr>
        <w:t xml:space="preserve"> </w:t>
      </w:r>
      <w:r w:rsidR="00D45038" w:rsidRPr="0026753D">
        <w:rPr>
          <w:rFonts w:ascii="Comic Sans MS" w:hAnsi="Comic Sans MS" w:cs="Futura PT Medium"/>
          <w:color w:val="000000"/>
          <w:sz w:val="23"/>
          <w:szCs w:val="23"/>
        </w:rPr>
        <w:t xml:space="preserve">Umpires should limit their contact with the ball, and catchers should retrieve foul balls and passed balls where possible. </w:t>
      </w:r>
    </w:p>
    <w:p w14:paraId="5950C4A4" w14:textId="77777777" w:rsidR="00D45038" w:rsidRPr="00D45038" w:rsidRDefault="00D45038" w:rsidP="00D45038">
      <w:pPr>
        <w:autoSpaceDE w:val="0"/>
        <w:autoSpaceDN w:val="0"/>
        <w:adjustRightInd w:val="0"/>
        <w:spacing w:before="60" w:after="60" w:line="241" w:lineRule="atLeast"/>
        <w:rPr>
          <w:rFonts w:ascii="Comic Sans MS" w:hAnsi="Comic Sans MS" w:cs="Futura PT Bold"/>
          <w:color w:val="000000"/>
          <w:sz w:val="23"/>
          <w:szCs w:val="23"/>
        </w:rPr>
      </w:pPr>
      <w:r w:rsidRPr="00D45038">
        <w:rPr>
          <w:rFonts w:ascii="Comic Sans MS" w:hAnsi="Comic Sans MS" w:cs="Futura PT Bold"/>
          <w:b/>
          <w:bCs/>
          <w:color w:val="000000"/>
          <w:sz w:val="23"/>
          <w:szCs w:val="23"/>
        </w:rPr>
        <w:t xml:space="preserve">Spitting, Sunflower Seeds, Gum, etc.: </w:t>
      </w:r>
    </w:p>
    <w:p w14:paraId="0A94A65E" w14:textId="5D48C6A6" w:rsidR="00D45038" w:rsidRPr="00D45038" w:rsidRDefault="0072681C" w:rsidP="00D45038">
      <w:pPr>
        <w:numPr>
          <w:ilvl w:val="0"/>
          <w:numId w:val="6"/>
        </w:numPr>
        <w:autoSpaceDE w:val="0"/>
        <w:autoSpaceDN w:val="0"/>
        <w:adjustRightInd w:val="0"/>
        <w:spacing w:after="8"/>
        <w:rPr>
          <w:rFonts w:ascii="Comic Sans MS" w:hAnsi="Comic Sans MS" w:cs="Futura PT Medium"/>
          <w:color w:val="000000"/>
          <w:sz w:val="23"/>
          <w:szCs w:val="23"/>
        </w:rPr>
      </w:pPr>
      <w:r w:rsidRPr="00C43DE2">
        <w:rPr>
          <w:rFonts w:ascii="Comic Sans MS" w:hAnsi="Comic Sans MS" w:cs="Futura PT Medium"/>
          <w:color w:val="000000"/>
          <w:sz w:val="23"/>
          <w:szCs w:val="23"/>
        </w:rPr>
        <w:sym w:font="Wingdings" w:char="F0E0"/>
      </w:r>
      <w:r w:rsidRPr="00C43DE2">
        <w:rPr>
          <w:rFonts w:ascii="Comic Sans MS" w:hAnsi="Comic Sans MS" w:cs="Futura PT Medium"/>
          <w:color w:val="000000"/>
          <w:sz w:val="23"/>
          <w:szCs w:val="23"/>
        </w:rPr>
        <w:t xml:space="preserve"> </w:t>
      </w:r>
      <w:r w:rsidR="00D45038" w:rsidRPr="00D45038">
        <w:rPr>
          <w:rFonts w:ascii="Comic Sans MS" w:hAnsi="Comic Sans MS" w:cs="Futura PT Medium"/>
          <w:color w:val="000000"/>
          <w:sz w:val="23"/>
          <w:szCs w:val="23"/>
        </w:rPr>
        <w:t>Sunflower seeds, gum, etc., should not be allowed in dugouts</w:t>
      </w:r>
      <w:r w:rsidR="00CA6256">
        <w:rPr>
          <w:rFonts w:ascii="Comic Sans MS" w:hAnsi="Comic Sans MS" w:cs="Futura PT Medium"/>
          <w:color w:val="000000"/>
          <w:sz w:val="23"/>
          <w:szCs w:val="23"/>
        </w:rPr>
        <w:t>,</w:t>
      </w:r>
      <w:r w:rsidR="00D45038" w:rsidRPr="00D45038">
        <w:rPr>
          <w:rFonts w:ascii="Comic Sans MS" w:hAnsi="Comic Sans MS" w:cs="Futura PT Medium"/>
          <w:color w:val="000000"/>
          <w:sz w:val="23"/>
          <w:szCs w:val="23"/>
        </w:rPr>
        <w:t xml:space="preserve"> on the playing field</w:t>
      </w:r>
      <w:r w:rsidR="00CA6256">
        <w:rPr>
          <w:rFonts w:ascii="Comic Sans MS" w:hAnsi="Comic Sans MS" w:cs="Futura PT Medium"/>
          <w:color w:val="000000"/>
          <w:sz w:val="23"/>
          <w:szCs w:val="23"/>
        </w:rPr>
        <w:t xml:space="preserve"> or at any EGC complex.</w:t>
      </w:r>
    </w:p>
    <w:p w14:paraId="03BF0F03" w14:textId="09B72519" w:rsidR="00D45038" w:rsidRDefault="0072681C" w:rsidP="00D45038">
      <w:pPr>
        <w:numPr>
          <w:ilvl w:val="0"/>
          <w:numId w:val="6"/>
        </w:numPr>
        <w:autoSpaceDE w:val="0"/>
        <w:autoSpaceDN w:val="0"/>
        <w:adjustRightInd w:val="0"/>
        <w:rPr>
          <w:rFonts w:ascii="Comic Sans MS" w:hAnsi="Comic Sans MS" w:cs="Futura PT Medium"/>
          <w:color w:val="000000"/>
          <w:sz w:val="23"/>
          <w:szCs w:val="23"/>
        </w:rPr>
      </w:pPr>
      <w:r w:rsidRPr="00C43DE2">
        <w:rPr>
          <w:rFonts w:ascii="Comic Sans MS" w:hAnsi="Comic Sans MS" w:cs="Futura PT Medium"/>
          <w:color w:val="000000"/>
          <w:sz w:val="23"/>
          <w:szCs w:val="23"/>
        </w:rPr>
        <w:sym w:font="Wingdings" w:char="F0E0"/>
      </w:r>
      <w:r w:rsidRPr="00C43DE2">
        <w:rPr>
          <w:rFonts w:ascii="Comic Sans MS" w:hAnsi="Comic Sans MS" w:cs="Futura PT Medium"/>
          <w:color w:val="000000"/>
          <w:sz w:val="23"/>
          <w:szCs w:val="23"/>
        </w:rPr>
        <w:t xml:space="preserve"> </w:t>
      </w:r>
      <w:r w:rsidR="00D45038" w:rsidRPr="00D45038">
        <w:rPr>
          <w:rFonts w:ascii="Comic Sans MS" w:hAnsi="Comic Sans MS" w:cs="Futura PT Medium"/>
          <w:color w:val="000000"/>
          <w:sz w:val="23"/>
          <w:szCs w:val="23"/>
        </w:rPr>
        <w:t xml:space="preserve">All players and coaches </w:t>
      </w:r>
      <w:proofErr w:type="gramStart"/>
      <w:r w:rsidR="00D45038" w:rsidRPr="00D45038">
        <w:rPr>
          <w:rFonts w:ascii="Comic Sans MS" w:hAnsi="Comic Sans MS" w:cs="Futura PT Medium"/>
          <w:color w:val="000000"/>
          <w:sz w:val="23"/>
          <w:szCs w:val="23"/>
        </w:rPr>
        <w:t>are to refrain from spitting at all times</w:t>
      </w:r>
      <w:proofErr w:type="gramEnd"/>
      <w:r w:rsidR="00D45038" w:rsidRPr="00D45038">
        <w:rPr>
          <w:rFonts w:ascii="Comic Sans MS" w:hAnsi="Comic Sans MS" w:cs="Futura PT Medium"/>
          <w:color w:val="000000"/>
          <w:sz w:val="23"/>
          <w:szCs w:val="23"/>
        </w:rPr>
        <w:t>, including in dugout areas and on the playing field.</w:t>
      </w:r>
    </w:p>
    <w:p w14:paraId="5216F371" w14:textId="55861B34" w:rsidR="00C43DE2" w:rsidRDefault="00C43DE2" w:rsidP="00C43DE2">
      <w:pPr>
        <w:autoSpaceDE w:val="0"/>
        <w:autoSpaceDN w:val="0"/>
        <w:adjustRightInd w:val="0"/>
        <w:rPr>
          <w:rFonts w:ascii="Comic Sans MS" w:hAnsi="Comic Sans MS" w:cs="Futura PT Medium"/>
          <w:color w:val="000000"/>
          <w:sz w:val="23"/>
          <w:szCs w:val="23"/>
        </w:rPr>
      </w:pPr>
    </w:p>
    <w:p w14:paraId="14CE7BFA" w14:textId="0B24DF17" w:rsidR="00C43DE2" w:rsidRDefault="000A5BA6" w:rsidP="00C43DE2">
      <w:pPr>
        <w:autoSpaceDE w:val="0"/>
        <w:autoSpaceDN w:val="0"/>
        <w:adjustRightInd w:val="0"/>
        <w:rPr>
          <w:rFonts w:ascii="Comic Sans MS" w:hAnsi="Comic Sans MS" w:cs="Futura PT Medium"/>
          <w:b/>
          <w:bCs/>
          <w:color w:val="000000"/>
          <w:sz w:val="28"/>
          <w:szCs w:val="28"/>
        </w:rPr>
      </w:pPr>
      <w:r w:rsidRPr="000A5BA6">
        <w:rPr>
          <w:rFonts w:ascii="Comic Sans MS" w:hAnsi="Comic Sans MS" w:cs="Futura PT Medium"/>
          <w:b/>
          <w:bCs/>
          <w:color w:val="000000"/>
          <w:sz w:val="28"/>
          <w:szCs w:val="28"/>
        </w:rPr>
        <w:t>3. Spectator Guidance</w:t>
      </w:r>
    </w:p>
    <w:p w14:paraId="2B4CBADC" w14:textId="77777777" w:rsidR="000A5BA6" w:rsidRPr="000A5BA6" w:rsidRDefault="000A5BA6" w:rsidP="000A5BA6">
      <w:pPr>
        <w:autoSpaceDE w:val="0"/>
        <w:autoSpaceDN w:val="0"/>
        <w:adjustRightInd w:val="0"/>
        <w:spacing w:before="60" w:after="60" w:line="241" w:lineRule="atLeast"/>
        <w:rPr>
          <w:rFonts w:ascii="Comic Sans MS" w:hAnsi="Comic Sans MS" w:cs="Futura PT Bold"/>
          <w:color w:val="000000"/>
          <w:sz w:val="23"/>
          <w:szCs w:val="23"/>
        </w:rPr>
      </w:pPr>
      <w:r w:rsidRPr="000A5BA6">
        <w:rPr>
          <w:rFonts w:ascii="Comic Sans MS" w:hAnsi="Comic Sans MS" w:cs="Futura PT Bold"/>
          <w:b/>
          <w:bCs/>
          <w:color w:val="000000"/>
          <w:sz w:val="23"/>
          <w:szCs w:val="23"/>
        </w:rPr>
        <w:t xml:space="preserve">Limiting Spectator Attendance: </w:t>
      </w:r>
    </w:p>
    <w:p w14:paraId="2E34D1C0" w14:textId="47720439" w:rsidR="000A5BA6" w:rsidRPr="000A5BA6" w:rsidRDefault="000A5BA6" w:rsidP="000A5BA6">
      <w:pPr>
        <w:numPr>
          <w:ilvl w:val="0"/>
          <w:numId w:val="13"/>
        </w:numPr>
        <w:autoSpaceDE w:val="0"/>
        <w:autoSpaceDN w:val="0"/>
        <w:adjustRightInd w:val="0"/>
        <w:spacing w:after="9"/>
        <w:rPr>
          <w:rFonts w:ascii="Comic Sans MS" w:hAnsi="Comic Sans MS" w:cs="Futura PT Medium"/>
          <w:color w:val="000000"/>
          <w:sz w:val="23"/>
          <w:szCs w:val="23"/>
        </w:rPr>
      </w:pPr>
      <w:r w:rsidRPr="000A5BA6">
        <w:rPr>
          <w:rFonts w:ascii="Comic Sans MS" w:hAnsi="Comic Sans MS" w:cs="Futura PT Medium"/>
          <w:color w:val="000000"/>
          <w:sz w:val="23"/>
          <w:szCs w:val="23"/>
        </w:rPr>
        <w:sym w:font="Wingdings" w:char="F0E0"/>
      </w:r>
      <w:r w:rsidRPr="000A5BA6">
        <w:rPr>
          <w:rFonts w:ascii="Comic Sans MS" w:hAnsi="Comic Sans MS" w:cs="Futura PT Medium"/>
          <w:color w:val="000000"/>
          <w:sz w:val="23"/>
          <w:szCs w:val="23"/>
        </w:rPr>
        <w:t xml:space="preserve"> All spectators should follow best social distancing practices — stay six feet away from individuals outside their household; </w:t>
      </w:r>
      <w:proofErr w:type="gramStart"/>
      <w:r w:rsidRPr="000A5BA6">
        <w:rPr>
          <w:rFonts w:ascii="Comic Sans MS" w:hAnsi="Comic Sans MS" w:cs="Futura PT Medium"/>
          <w:color w:val="000000"/>
          <w:sz w:val="23"/>
          <w:szCs w:val="23"/>
        </w:rPr>
        <w:t>wear a cloth face covering at all times</w:t>
      </w:r>
      <w:proofErr w:type="gramEnd"/>
      <w:r w:rsidR="00CA6256">
        <w:rPr>
          <w:rFonts w:ascii="Comic Sans MS" w:hAnsi="Comic Sans MS" w:cs="Futura PT Medium"/>
          <w:color w:val="000000"/>
          <w:sz w:val="23"/>
          <w:szCs w:val="23"/>
        </w:rPr>
        <w:t xml:space="preserve"> when social distancing is not possible and </w:t>
      </w:r>
      <w:r w:rsidRPr="000A5BA6">
        <w:rPr>
          <w:rFonts w:ascii="Comic Sans MS" w:hAnsi="Comic Sans MS" w:cs="Futura PT Medium"/>
          <w:color w:val="000000"/>
          <w:sz w:val="23"/>
          <w:szCs w:val="23"/>
        </w:rPr>
        <w:t xml:space="preserve">avoid direct hand or other contact with players/managers/coaches during play.  </w:t>
      </w:r>
    </w:p>
    <w:p w14:paraId="5BF4AAC7" w14:textId="50467E73" w:rsidR="000A5BA6" w:rsidRPr="000A5BA6" w:rsidRDefault="000A5BA6" w:rsidP="000A5BA6">
      <w:pPr>
        <w:numPr>
          <w:ilvl w:val="0"/>
          <w:numId w:val="13"/>
        </w:numPr>
        <w:autoSpaceDE w:val="0"/>
        <w:autoSpaceDN w:val="0"/>
        <w:adjustRightInd w:val="0"/>
        <w:spacing w:after="9"/>
        <w:rPr>
          <w:rFonts w:ascii="Comic Sans MS" w:hAnsi="Comic Sans MS" w:cs="Futura PT Medium"/>
          <w:color w:val="000000"/>
          <w:sz w:val="23"/>
          <w:szCs w:val="23"/>
        </w:rPr>
      </w:pPr>
      <w:r w:rsidRPr="000A5BA6">
        <w:rPr>
          <w:rFonts w:ascii="Comic Sans MS" w:hAnsi="Comic Sans MS" w:cs="Futura PT Medium"/>
          <w:color w:val="000000"/>
          <w:sz w:val="23"/>
          <w:szCs w:val="23"/>
        </w:rPr>
        <w:sym w:font="Wingdings" w:char="F0E0"/>
      </w:r>
      <w:r w:rsidRPr="000A5BA6">
        <w:rPr>
          <w:rFonts w:ascii="Comic Sans MS" w:hAnsi="Comic Sans MS" w:cs="Futura PT Medium"/>
          <w:color w:val="000000"/>
          <w:sz w:val="23"/>
          <w:szCs w:val="23"/>
        </w:rPr>
        <w:t xml:space="preserve"> Spectators should bring their own seating or portable chair</w:t>
      </w:r>
      <w:r w:rsidR="0026753D">
        <w:rPr>
          <w:rFonts w:ascii="Comic Sans MS" w:hAnsi="Comic Sans MS" w:cs="Futura PT Medium"/>
          <w:color w:val="000000"/>
          <w:sz w:val="23"/>
          <w:szCs w:val="23"/>
        </w:rPr>
        <w:t>s.</w:t>
      </w:r>
    </w:p>
    <w:p w14:paraId="2E918D0A" w14:textId="06E4E6A3" w:rsidR="000A5BA6" w:rsidRPr="000A5BA6" w:rsidRDefault="000A5BA6" w:rsidP="000A5BA6">
      <w:pPr>
        <w:numPr>
          <w:ilvl w:val="1"/>
          <w:numId w:val="13"/>
        </w:numPr>
        <w:autoSpaceDE w:val="0"/>
        <w:autoSpaceDN w:val="0"/>
        <w:adjustRightInd w:val="0"/>
        <w:rPr>
          <w:rFonts w:ascii="Comic Sans MS" w:hAnsi="Comic Sans MS" w:cs="Futura PT Medium"/>
          <w:color w:val="000000"/>
          <w:sz w:val="23"/>
          <w:szCs w:val="23"/>
        </w:rPr>
      </w:pPr>
      <w:r w:rsidRPr="000A5BA6">
        <w:rPr>
          <w:rFonts w:ascii="Comic Sans MS" w:hAnsi="Comic Sans MS" w:cs="Futura PT Bold"/>
          <w:b/>
          <w:bCs/>
          <w:color w:val="000000"/>
          <w:sz w:val="23"/>
          <w:szCs w:val="23"/>
        </w:rPr>
        <w:sym w:font="Wingdings" w:char="F0E0"/>
      </w:r>
      <w:r w:rsidRPr="000A5BA6">
        <w:rPr>
          <w:rFonts w:ascii="Comic Sans MS" w:hAnsi="Comic Sans MS" w:cs="Futura PT Bold"/>
          <w:b/>
          <w:bCs/>
          <w:color w:val="000000"/>
          <w:sz w:val="23"/>
          <w:szCs w:val="23"/>
        </w:rPr>
        <w:t xml:space="preserve"> A spectator with any of the following conditions should not attend a practice or game until evaluated by a medical provider and given clearance to do so: </w:t>
      </w:r>
    </w:p>
    <w:p w14:paraId="54486943" w14:textId="14702D96" w:rsidR="000A5BA6" w:rsidRPr="000A5BA6" w:rsidRDefault="000A5BA6" w:rsidP="000A5BA6">
      <w:pPr>
        <w:numPr>
          <w:ilvl w:val="1"/>
          <w:numId w:val="13"/>
        </w:numPr>
        <w:autoSpaceDE w:val="0"/>
        <w:autoSpaceDN w:val="0"/>
        <w:adjustRightInd w:val="0"/>
        <w:rPr>
          <w:rFonts w:ascii="Comic Sans MS" w:hAnsi="Comic Sans MS" w:cs="Futura PT Medium"/>
          <w:color w:val="000000"/>
          <w:sz w:val="23"/>
          <w:szCs w:val="23"/>
        </w:rPr>
      </w:pPr>
      <w:r w:rsidRPr="000A5BA6">
        <w:rPr>
          <w:rFonts w:ascii="Comic Sans MS" w:hAnsi="Comic Sans MS" w:cs="Futura PT Medium"/>
          <w:color w:val="000000"/>
          <w:sz w:val="23"/>
          <w:szCs w:val="23"/>
        </w:rPr>
        <w:t xml:space="preserve">Active COVID-19 infection </w:t>
      </w:r>
    </w:p>
    <w:p w14:paraId="78FB086D" w14:textId="77777777" w:rsidR="000A5BA6" w:rsidRPr="000A5BA6" w:rsidRDefault="000A5BA6" w:rsidP="000A5BA6">
      <w:pPr>
        <w:numPr>
          <w:ilvl w:val="1"/>
          <w:numId w:val="13"/>
        </w:numPr>
        <w:autoSpaceDE w:val="0"/>
        <w:autoSpaceDN w:val="0"/>
        <w:adjustRightInd w:val="0"/>
        <w:rPr>
          <w:rFonts w:ascii="Comic Sans MS" w:hAnsi="Comic Sans MS" w:cs="Futura PT Medium"/>
          <w:color w:val="000000"/>
          <w:sz w:val="23"/>
          <w:szCs w:val="23"/>
        </w:rPr>
      </w:pPr>
      <w:r w:rsidRPr="000A5BA6">
        <w:rPr>
          <w:rFonts w:ascii="Comic Sans MS" w:hAnsi="Comic Sans MS" w:cs="Futura PT Medium"/>
          <w:color w:val="000000"/>
          <w:sz w:val="23"/>
          <w:szCs w:val="23"/>
        </w:rPr>
        <w:t xml:space="preserve">Known direct contact with an individual testing positive for COVID-19 </w:t>
      </w:r>
    </w:p>
    <w:p w14:paraId="517F3CAD" w14:textId="77777777" w:rsidR="000A5BA6" w:rsidRPr="000A5BA6" w:rsidRDefault="000A5BA6" w:rsidP="000A5BA6">
      <w:pPr>
        <w:numPr>
          <w:ilvl w:val="1"/>
          <w:numId w:val="13"/>
        </w:numPr>
        <w:autoSpaceDE w:val="0"/>
        <w:autoSpaceDN w:val="0"/>
        <w:adjustRightInd w:val="0"/>
        <w:rPr>
          <w:rFonts w:ascii="Comic Sans MS" w:hAnsi="Comic Sans MS" w:cs="Futura PT Medium"/>
          <w:color w:val="000000"/>
          <w:sz w:val="23"/>
          <w:szCs w:val="23"/>
        </w:rPr>
      </w:pPr>
      <w:r w:rsidRPr="000A5BA6">
        <w:rPr>
          <w:rFonts w:ascii="Comic Sans MS" w:hAnsi="Comic Sans MS" w:cs="Futura PT Medium"/>
          <w:color w:val="000000"/>
          <w:sz w:val="23"/>
          <w:szCs w:val="23"/>
        </w:rPr>
        <w:t xml:space="preserve">Fever </w:t>
      </w:r>
    </w:p>
    <w:p w14:paraId="19479516" w14:textId="77777777" w:rsidR="000A5BA6" w:rsidRPr="000A5BA6" w:rsidRDefault="000A5BA6" w:rsidP="000A5BA6">
      <w:pPr>
        <w:numPr>
          <w:ilvl w:val="1"/>
          <w:numId w:val="13"/>
        </w:numPr>
        <w:autoSpaceDE w:val="0"/>
        <w:autoSpaceDN w:val="0"/>
        <w:adjustRightInd w:val="0"/>
        <w:rPr>
          <w:rFonts w:ascii="Comic Sans MS" w:hAnsi="Comic Sans MS" w:cs="Futura PT Medium"/>
          <w:color w:val="000000"/>
          <w:sz w:val="23"/>
          <w:szCs w:val="23"/>
        </w:rPr>
      </w:pPr>
      <w:r w:rsidRPr="000A5BA6">
        <w:rPr>
          <w:rFonts w:ascii="Comic Sans MS" w:hAnsi="Comic Sans MS" w:cs="Futura PT Medium"/>
          <w:color w:val="000000"/>
          <w:sz w:val="23"/>
          <w:szCs w:val="23"/>
        </w:rPr>
        <w:t xml:space="preserve">Cough </w:t>
      </w:r>
    </w:p>
    <w:p w14:paraId="5E434ADA" w14:textId="77777777" w:rsidR="000A5BA6" w:rsidRDefault="000A5BA6" w:rsidP="000A5BA6">
      <w:pPr>
        <w:numPr>
          <w:ilvl w:val="1"/>
          <w:numId w:val="13"/>
        </w:numPr>
        <w:autoSpaceDE w:val="0"/>
        <w:autoSpaceDN w:val="0"/>
        <w:adjustRightInd w:val="0"/>
        <w:rPr>
          <w:rFonts w:ascii="Comic Sans MS" w:hAnsi="Comic Sans MS" w:cs="Futura PT Medium"/>
          <w:color w:val="000000"/>
          <w:sz w:val="23"/>
          <w:szCs w:val="23"/>
        </w:rPr>
      </w:pPr>
      <w:r w:rsidRPr="000A5BA6">
        <w:rPr>
          <w:rFonts w:ascii="Comic Sans MS" w:hAnsi="Comic Sans MS" w:cs="Futura PT Medium"/>
          <w:color w:val="000000"/>
          <w:sz w:val="23"/>
          <w:szCs w:val="23"/>
        </w:rPr>
        <w:t>Those at higher risk for severe disease should consider consultation with their medical provider before attending a game and should ensure the strictest adherence to guidelines regarding face coverings, distancing, and handwashing.</w:t>
      </w:r>
    </w:p>
    <w:p w14:paraId="247602CE" w14:textId="77777777" w:rsidR="000A5BA6" w:rsidRDefault="000A5BA6" w:rsidP="000A5BA6">
      <w:pPr>
        <w:autoSpaceDE w:val="0"/>
        <w:autoSpaceDN w:val="0"/>
        <w:adjustRightInd w:val="0"/>
        <w:rPr>
          <w:rFonts w:ascii="Comic Sans MS" w:hAnsi="Comic Sans MS" w:cs="Futura PT Medium"/>
          <w:color w:val="000000"/>
          <w:sz w:val="23"/>
          <w:szCs w:val="23"/>
        </w:rPr>
      </w:pPr>
    </w:p>
    <w:p w14:paraId="6A2F3778" w14:textId="6456999F" w:rsidR="000A5BA6" w:rsidRDefault="00435720" w:rsidP="000A5BA6">
      <w:pPr>
        <w:autoSpaceDE w:val="0"/>
        <w:autoSpaceDN w:val="0"/>
        <w:adjustRightInd w:val="0"/>
        <w:rPr>
          <w:rFonts w:ascii="Comic Sans MS" w:hAnsi="Comic Sans MS" w:cs="Futura PT Medium"/>
          <w:b/>
          <w:bCs/>
          <w:color w:val="000000"/>
          <w:sz w:val="28"/>
          <w:szCs w:val="28"/>
        </w:rPr>
      </w:pPr>
      <w:r w:rsidRPr="00435720">
        <w:rPr>
          <w:rFonts w:ascii="Comic Sans MS" w:hAnsi="Comic Sans MS" w:cs="Futura PT Medium"/>
          <w:b/>
          <w:bCs/>
          <w:color w:val="000000"/>
          <w:sz w:val="28"/>
          <w:szCs w:val="28"/>
        </w:rPr>
        <w:t>4. Complex Guidance</w:t>
      </w:r>
      <w:r w:rsidR="000A5BA6" w:rsidRPr="000A5BA6">
        <w:rPr>
          <w:rFonts w:ascii="Comic Sans MS" w:hAnsi="Comic Sans MS" w:cs="Futura PT Medium"/>
          <w:b/>
          <w:bCs/>
          <w:color w:val="000000"/>
          <w:sz w:val="28"/>
          <w:szCs w:val="28"/>
        </w:rPr>
        <w:t xml:space="preserve"> </w:t>
      </w:r>
    </w:p>
    <w:p w14:paraId="2F6A1C78" w14:textId="4BC8E7F5" w:rsidR="00435720" w:rsidRPr="00435720" w:rsidRDefault="00435720" w:rsidP="00435720">
      <w:pPr>
        <w:autoSpaceDE w:val="0"/>
        <w:autoSpaceDN w:val="0"/>
        <w:adjustRightInd w:val="0"/>
        <w:spacing w:before="60" w:after="60" w:line="241" w:lineRule="atLeast"/>
        <w:rPr>
          <w:rFonts w:ascii="Comic Sans MS" w:hAnsi="Comic Sans MS" w:cs="Futura PT Bold"/>
          <w:color w:val="000000"/>
          <w:sz w:val="23"/>
          <w:szCs w:val="23"/>
        </w:rPr>
      </w:pPr>
      <w:r w:rsidRPr="00435720">
        <w:rPr>
          <w:rFonts w:ascii="Comic Sans MS" w:hAnsi="Comic Sans MS" w:cs="Futura PT Bold"/>
          <w:b/>
          <w:bCs/>
          <w:color w:val="000000"/>
          <w:sz w:val="23"/>
          <w:szCs w:val="23"/>
        </w:rPr>
        <w:t xml:space="preserve">Public Restrooms: </w:t>
      </w:r>
    </w:p>
    <w:p w14:paraId="14D2F632" w14:textId="55C585EA" w:rsidR="00435720" w:rsidRPr="00435720" w:rsidRDefault="00435720" w:rsidP="00435720">
      <w:pPr>
        <w:numPr>
          <w:ilvl w:val="0"/>
          <w:numId w:val="14"/>
        </w:numPr>
        <w:autoSpaceDE w:val="0"/>
        <w:autoSpaceDN w:val="0"/>
        <w:adjustRightInd w:val="0"/>
        <w:spacing w:after="8"/>
        <w:rPr>
          <w:rFonts w:ascii="Comic Sans MS" w:hAnsi="Comic Sans MS" w:cs="Futura PT Medium"/>
          <w:color w:val="000000"/>
          <w:sz w:val="23"/>
          <w:szCs w:val="23"/>
        </w:rPr>
      </w:pPr>
      <w:r w:rsidRPr="00435720">
        <w:rPr>
          <w:rFonts w:ascii="Comic Sans MS" w:hAnsi="Comic Sans MS" w:cs="Futura PT Medium"/>
          <w:color w:val="000000"/>
          <w:sz w:val="23"/>
          <w:szCs w:val="23"/>
        </w:rPr>
        <w:sym w:font="Wingdings" w:char="F0E0"/>
      </w:r>
      <w:r w:rsidRPr="00435720">
        <w:rPr>
          <w:rFonts w:ascii="Comic Sans MS" w:hAnsi="Comic Sans MS" w:cs="Futura PT Medium"/>
          <w:color w:val="000000"/>
          <w:sz w:val="23"/>
          <w:szCs w:val="23"/>
        </w:rPr>
        <w:t xml:space="preserve"> Access to public restrooms will be limited. </w:t>
      </w:r>
      <w:r w:rsidR="00CA6256">
        <w:rPr>
          <w:rFonts w:ascii="Comic Sans MS" w:hAnsi="Comic Sans MS" w:cs="Futura PT Medium"/>
          <w:color w:val="000000"/>
          <w:sz w:val="23"/>
          <w:szCs w:val="23"/>
        </w:rPr>
        <w:t>We will ONLY be supplying port-a-potties this season.</w:t>
      </w:r>
    </w:p>
    <w:p w14:paraId="7C3BA464" w14:textId="5E06EE82" w:rsidR="00435720" w:rsidRPr="00435720" w:rsidRDefault="00435720" w:rsidP="00435720">
      <w:pPr>
        <w:numPr>
          <w:ilvl w:val="0"/>
          <w:numId w:val="14"/>
        </w:numPr>
        <w:autoSpaceDE w:val="0"/>
        <w:autoSpaceDN w:val="0"/>
        <w:adjustRightInd w:val="0"/>
        <w:spacing w:after="8"/>
        <w:rPr>
          <w:rFonts w:ascii="Comic Sans MS" w:hAnsi="Comic Sans MS" w:cs="Futura PT Medium"/>
          <w:color w:val="000000"/>
          <w:sz w:val="23"/>
          <w:szCs w:val="23"/>
        </w:rPr>
      </w:pPr>
      <w:r w:rsidRPr="00435720">
        <w:rPr>
          <w:rFonts w:ascii="Comic Sans MS" w:hAnsi="Comic Sans MS" w:cs="Futura PT Medium"/>
          <w:color w:val="000000"/>
          <w:sz w:val="23"/>
          <w:szCs w:val="23"/>
        </w:rPr>
        <w:sym w:font="Wingdings" w:char="F0E0"/>
      </w:r>
      <w:r w:rsidRPr="00435720">
        <w:rPr>
          <w:rFonts w:ascii="Comic Sans MS" w:hAnsi="Comic Sans MS" w:cs="Futura PT Medium"/>
          <w:color w:val="000000"/>
          <w:sz w:val="23"/>
          <w:szCs w:val="23"/>
        </w:rPr>
        <w:t xml:space="preserve"> A “one-in-one-out” policy, where only one individual is permitted within the restroom at one time, will be implemented to ensure adequate distancing in the confined restroom space. </w:t>
      </w:r>
    </w:p>
    <w:p w14:paraId="171E946E" w14:textId="5E76A965" w:rsidR="00435720" w:rsidRDefault="00435720" w:rsidP="00435720">
      <w:pPr>
        <w:numPr>
          <w:ilvl w:val="0"/>
          <w:numId w:val="14"/>
        </w:numPr>
        <w:autoSpaceDE w:val="0"/>
        <w:autoSpaceDN w:val="0"/>
        <w:adjustRightInd w:val="0"/>
        <w:spacing w:after="8"/>
        <w:rPr>
          <w:rFonts w:ascii="Comic Sans MS" w:hAnsi="Comic Sans MS" w:cs="Futura PT Medium"/>
          <w:color w:val="000000"/>
          <w:sz w:val="23"/>
          <w:szCs w:val="23"/>
        </w:rPr>
      </w:pPr>
      <w:r w:rsidRPr="00435720">
        <w:rPr>
          <w:rFonts w:ascii="Comic Sans MS" w:hAnsi="Comic Sans MS" w:cs="Futura PT Medium"/>
          <w:color w:val="000000"/>
          <w:sz w:val="23"/>
          <w:szCs w:val="23"/>
        </w:rPr>
        <w:sym w:font="Wingdings" w:char="F0E0"/>
      </w:r>
      <w:r w:rsidRPr="00435720">
        <w:rPr>
          <w:rFonts w:ascii="Comic Sans MS" w:hAnsi="Comic Sans MS" w:cs="Futura PT Medium"/>
          <w:color w:val="000000"/>
          <w:sz w:val="23"/>
          <w:szCs w:val="23"/>
        </w:rPr>
        <w:t xml:space="preserve"> Prior to and after any league activity, restrooms will be thoroughly cleaned and disinfected. Restrooms will be disinfected on a regular basis. </w:t>
      </w:r>
    </w:p>
    <w:p w14:paraId="1FC8BC57" w14:textId="77777777" w:rsidR="0026753D" w:rsidRDefault="0026753D" w:rsidP="00435720">
      <w:pPr>
        <w:autoSpaceDE w:val="0"/>
        <w:autoSpaceDN w:val="0"/>
        <w:adjustRightInd w:val="0"/>
        <w:spacing w:before="60" w:after="60" w:line="241" w:lineRule="atLeast"/>
        <w:rPr>
          <w:rFonts w:ascii="Comic Sans MS" w:hAnsi="Comic Sans MS" w:cs="Futura PT Bold"/>
          <w:b/>
          <w:bCs/>
          <w:color w:val="000000"/>
          <w:sz w:val="23"/>
          <w:szCs w:val="23"/>
        </w:rPr>
      </w:pPr>
    </w:p>
    <w:p w14:paraId="354BC959" w14:textId="77777777" w:rsidR="0026753D" w:rsidRDefault="0026753D" w:rsidP="00435720">
      <w:pPr>
        <w:autoSpaceDE w:val="0"/>
        <w:autoSpaceDN w:val="0"/>
        <w:adjustRightInd w:val="0"/>
        <w:spacing w:before="60" w:after="60" w:line="241" w:lineRule="atLeast"/>
        <w:rPr>
          <w:rFonts w:ascii="Comic Sans MS" w:hAnsi="Comic Sans MS" w:cs="Futura PT Bold"/>
          <w:b/>
          <w:bCs/>
          <w:color w:val="000000"/>
          <w:sz w:val="23"/>
          <w:szCs w:val="23"/>
        </w:rPr>
      </w:pPr>
    </w:p>
    <w:p w14:paraId="17AE40E7" w14:textId="77777777" w:rsidR="0026753D" w:rsidRDefault="0026753D" w:rsidP="00435720">
      <w:pPr>
        <w:autoSpaceDE w:val="0"/>
        <w:autoSpaceDN w:val="0"/>
        <w:adjustRightInd w:val="0"/>
        <w:spacing w:before="60" w:after="60" w:line="241" w:lineRule="atLeast"/>
        <w:rPr>
          <w:rFonts w:ascii="Comic Sans MS" w:hAnsi="Comic Sans MS" w:cs="Futura PT Bold"/>
          <w:b/>
          <w:bCs/>
          <w:color w:val="000000"/>
          <w:sz w:val="23"/>
          <w:szCs w:val="23"/>
        </w:rPr>
      </w:pPr>
    </w:p>
    <w:p w14:paraId="0104944C" w14:textId="37782849" w:rsidR="00435720" w:rsidRPr="00435720" w:rsidRDefault="00435720" w:rsidP="00435720">
      <w:pPr>
        <w:autoSpaceDE w:val="0"/>
        <w:autoSpaceDN w:val="0"/>
        <w:adjustRightInd w:val="0"/>
        <w:spacing w:before="60" w:after="60" w:line="241" w:lineRule="atLeast"/>
        <w:rPr>
          <w:rFonts w:ascii="Comic Sans MS" w:hAnsi="Comic Sans MS" w:cs="Futura PT Bold"/>
          <w:color w:val="000000"/>
          <w:sz w:val="23"/>
          <w:szCs w:val="23"/>
        </w:rPr>
      </w:pPr>
      <w:r w:rsidRPr="00435720">
        <w:rPr>
          <w:rFonts w:ascii="Comic Sans MS" w:hAnsi="Comic Sans MS" w:cs="Futura PT Bold"/>
          <w:b/>
          <w:bCs/>
          <w:color w:val="000000"/>
          <w:sz w:val="23"/>
          <w:szCs w:val="23"/>
        </w:rPr>
        <w:lastRenderedPageBreak/>
        <w:t xml:space="preserve">Concession Stands: </w:t>
      </w:r>
    </w:p>
    <w:p w14:paraId="27B9E5E0" w14:textId="0502E8C0" w:rsidR="00435720" w:rsidRPr="00435720" w:rsidRDefault="00435720" w:rsidP="00435720">
      <w:pPr>
        <w:numPr>
          <w:ilvl w:val="0"/>
          <w:numId w:val="14"/>
        </w:numPr>
        <w:autoSpaceDE w:val="0"/>
        <w:autoSpaceDN w:val="0"/>
        <w:adjustRightInd w:val="0"/>
        <w:spacing w:after="8"/>
        <w:rPr>
          <w:rFonts w:ascii="Comic Sans MS" w:hAnsi="Comic Sans MS" w:cs="Futura PT Medium"/>
          <w:color w:val="000000"/>
          <w:sz w:val="23"/>
          <w:szCs w:val="23"/>
        </w:rPr>
      </w:pPr>
      <w:r w:rsidRPr="00435720">
        <w:rPr>
          <w:rFonts w:ascii="Comic Sans MS" w:hAnsi="Comic Sans MS" w:cs="Futura PT Medium"/>
          <w:color w:val="000000"/>
          <w:sz w:val="23"/>
          <w:szCs w:val="23"/>
        </w:rPr>
        <w:sym w:font="Wingdings" w:char="F0E0"/>
      </w:r>
      <w:r w:rsidRPr="00435720">
        <w:rPr>
          <w:rFonts w:ascii="Comic Sans MS" w:hAnsi="Comic Sans MS" w:cs="Futura PT Medium"/>
          <w:color w:val="000000"/>
          <w:sz w:val="23"/>
          <w:szCs w:val="23"/>
        </w:rPr>
        <w:t xml:space="preserve"> Will be open for sales </w:t>
      </w:r>
      <w:r w:rsidR="0026753D">
        <w:rPr>
          <w:rFonts w:ascii="Comic Sans MS" w:hAnsi="Comic Sans MS" w:cs="Futura PT Medium"/>
          <w:color w:val="000000"/>
          <w:sz w:val="23"/>
          <w:szCs w:val="23"/>
        </w:rPr>
        <w:t>this season</w:t>
      </w:r>
      <w:r w:rsidRPr="00435720">
        <w:rPr>
          <w:rFonts w:ascii="Comic Sans MS" w:hAnsi="Comic Sans MS" w:cs="Futura PT Medium"/>
          <w:color w:val="000000"/>
          <w:sz w:val="23"/>
          <w:szCs w:val="23"/>
        </w:rPr>
        <w:t xml:space="preserve">.  </w:t>
      </w:r>
      <w:r w:rsidR="0026753D">
        <w:rPr>
          <w:rFonts w:ascii="Comic Sans MS" w:hAnsi="Comic Sans MS" w:cs="Futura PT Medium"/>
          <w:color w:val="000000"/>
          <w:sz w:val="23"/>
          <w:szCs w:val="23"/>
        </w:rPr>
        <w:t>Concession stand will be limited to board members and workers ONLY.  All workers will be required to wear a face covering and we ask all patrons to please wear a face covering when in the area of the concession stand for the safety of our workers and those around you.</w:t>
      </w:r>
      <w:r w:rsidR="00867523">
        <w:rPr>
          <w:rFonts w:ascii="Comic Sans MS" w:hAnsi="Comic Sans MS" w:cs="Futura PT Medium"/>
          <w:color w:val="000000"/>
          <w:sz w:val="23"/>
          <w:szCs w:val="23"/>
        </w:rPr>
        <w:t xml:space="preserve">  </w:t>
      </w:r>
    </w:p>
    <w:p w14:paraId="21B49A0B" w14:textId="4E398E05" w:rsidR="00435720" w:rsidRPr="0026753D" w:rsidRDefault="00435720" w:rsidP="0026753D">
      <w:pPr>
        <w:numPr>
          <w:ilvl w:val="0"/>
          <w:numId w:val="14"/>
        </w:numPr>
        <w:autoSpaceDE w:val="0"/>
        <w:autoSpaceDN w:val="0"/>
        <w:adjustRightInd w:val="0"/>
        <w:spacing w:after="8"/>
        <w:rPr>
          <w:rFonts w:ascii="Comic Sans MS" w:hAnsi="Comic Sans MS" w:cs="Futura PT Medium"/>
          <w:color w:val="000000"/>
          <w:sz w:val="23"/>
          <w:szCs w:val="23"/>
        </w:rPr>
      </w:pPr>
    </w:p>
    <w:p w14:paraId="094D7E4E" w14:textId="77777777" w:rsidR="00435720" w:rsidRPr="00435720" w:rsidRDefault="00435720" w:rsidP="00435720">
      <w:pPr>
        <w:numPr>
          <w:ilvl w:val="0"/>
          <w:numId w:val="14"/>
        </w:numPr>
        <w:autoSpaceDE w:val="0"/>
        <w:autoSpaceDN w:val="0"/>
        <w:adjustRightInd w:val="0"/>
        <w:spacing w:after="8"/>
        <w:rPr>
          <w:rFonts w:ascii="Comic Sans MS" w:hAnsi="Comic Sans MS" w:cs="Futura PT Medium"/>
          <w:color w:val="000000"/>
          <w:sz w:val="23"/>
          <w:szCs w:val="23"/>
        </w:rPr>
      </w:pPr>
    </w:p>
    <w:p w14:paraId="0B30FC6E" w14:textId="332F4560" w:rsidR="00435720" w:rsidRPr="00435720" w:rsidRDefault="00435720" w:rsidP="00435720">
      <w:pPr>
        <w:numPr>
          <w:ilvl w:val="0"/>
          <w:numId w:val="14"/>
        </w:numPr>
        <w:autoSpaceDE w:val="0"/>
        <w:autoSpaceDN w:val="0"/>
        <w:adjustRightInd w:val="0"/>
        <w:rPr>
          <w:rFonts w:ascii="Futura PT Medium" w:hAnsi="Futura PT Medium" w:cs="Futura PT Medium"/>
          <w:color w:val="000000"/>
          <w:sz w:val="20"/>
          <w:szCs w:val="20"/>
        </w:rPr>
      </w:pPr>
      <w:r w:rsidRPr="00435720">
        <w:rPr>
          <w:rFonts w:ascii="Futura PT Medium" w:hAnsi="Futura PT Medium" w:cs="Futura PT Medium"/>
          <w:color w:val="000000"/>
          <w:sz w:val="20"/>
          <w:szCs w:val="20"/>
        </w:rPr>
        <w:t xml:space="preserve"> </w:t>
      </w:r>
    </w:p>
    <w:p w14:paraId="6950594D" w14:textId="77777777" w:rsidR="00435720" w:rsidRPr="000A5BA6" w:rsidRDefault="00435720" w:rsidP="000A5BA6">
      <w:pPr>
        <w:autoSpaceDE w:val="0"/>
        <w:autoSpaceDN w:val="0"/>
        <w:adjustRightInd w:val="0"/>
        <w:rPr>
          <w:rFonts w:ascii="Comic Sans MS" w:hAnsi="Comic Sans MS" w:cs="Futura PT Medium"/>
          <w:b/>
          <w:bCs/>
          <w:color w:val="000000"/>
          <w:sz w:val="23"/>
          <w:szCs w:val="23"/>
        </w:rPr>
      </w:pPr>
      <w:bookmarkStart w:id="0" w:name="_GoBack"/>
      <w:bookmarkEnd w:id="0"/>
    </w:p>
    <w:p w14:paraId="306FE590" w14:textId="77777777" w:rsidR="000A5BA6" w:rsidRPr="000A5BA6" w:rsidRDefault="000A5BA6" w:rsidP="000A5BA6">
      <w:pPr>
        <w:numPr>
          <w:ilvl w:val="1"/>
          <w:numId w:val="13"/>
        </w:numPr>
        <w:autoSpaceDE w:val="0"/>
        <w:autoSpaceDN w:val="0"/>
        <w:adjustRightInd w:val="0"/>
        <w:rPr>
          <w:rFonts w:ascii="Futura PT Medium" w:hAnsi="Futura PT Medium" w:cs="Futura PT Medium"/>
          <w:color w:val="000000"/>
          <w:sz w:val="20"/>
          <w:szCs w:val="20"/>
        </w:rPr>
      </w:pPr>
    </w:p>
    <w:p w14:paraId="208F247D" w14:textId="77777777" w:rsidR="000A5BA6" w:rsidRPr="000A5BA6" w:rsidRDefault="000A5BA6" w:rsidP="00C43DE2">
      <w:pPr>
        <w:autoSpaceDE w:val="0"/>
        <w:autoSpaceDN w:val="0"/>
        <w:adjustRightInd w:val="0"/>
        <w:rPr>
          <w:rFonts w:ascii="Comic Sans MS" w:hAnsi="Comic Sans MS" w:cs="Futura PT Medium"/>
          <w:b/>
          <w:bCs/>
          <w:color w:val="000000"/>
          <w:sz w:val="23"/>
          <w:szCs w:val="23"/>
        </w:rPr>
      </w:pPr>
    </w:p>
    <w:p w14:paraId="120DA813" w14:textId="30F5AA69" w:rsidR="00D45038" w:rsidRPr="0072681C" w:rsidRDefault="00D45038" w:rsidP="00D45038">
      <w:pPr>
        <w:autoSpaceDE w:val="0"/>
        <w:autoSpaceDN w:val="0"/>
        <w:adjustRightInd w:val="0"/>
        <w:rPr>
          <w:rFonts w:ascii="Comic Sans MS" w:hAnsi="Comic Sans MS" w:cs="Futura PT Medium"/>
          <w:color w:val="000000"/>
          <w:sz w:val="20"/>
          <w:szCs w:val="20"/>
        </w:rPr>
      </w:pPr>
    </w:p>
    <w:p w14:paraId="5B9738E3" w14:textId="77777777" w:rsidR="00D45038" w:rsidRPr="00D45038" w:rsidRDefault="00D45038" w:rsidP="00D45038">
      <w:pPr>
        <w:autoSpaceDE w:val="0"/>
        <w:autoSpaceDN w:val="0"/>
        <w:adjustRightInd w:val="0"/>
        <w:rPr>
          <w:rFonts w:ascii="Futura PT Medium" w:hAnsi="Futura PT Medium" w:cs="Futura PT Medium"/>
          <w:color w:val="000000"/>
          <w:sz w:val="20"/>
          <w:szCs w:val="20"/>
        </w:rPr>
      </w:pPr>
    </w:p>
    <w:p w14:paraId="2F132BF1" w14:textId="77777777" w:rsidR="00D45038" w:rsidRPr="00D45038" w:rsidRDefault="00D45038" w:rsidP="00D45038">
      <w:pPr>
        <w:pStyle w:val="Default"/>
        <w:rPr>
          <w:rFonts w:ascii="Futura PT Medium" w:hAnsi="Futura PT Medium" w:cs="Futura PT Medium"/>
        </w:rPr>
      </w:pPr>
    </w:p>
    <w:p w14:paraId="6AE4C8C1" w14:textId="15839130" w:rsidR="00D45038" w:rsidRPr="00D45038" w:rsidRDefault="00D45038" w:rsidP="00D45038">
      <w:pPr>
        <w:numPr>
          <w:ilvl w:val="0"/>
          <w:numId w:val="4"/>
        </w:numPr>
        <w:autoSpaceDE w:val="0"/>
        <w:autoSpaceDN w:val="0"/>
        <w:adjustRightInd w:val="0"/>
        <w:rPr>
          <w:rFonts w:ascii="Futura PT Medium" w:hAnsi="Futura PT Medium" w:cs="Futura PT Medium"/>
          <w:color w:val="000000"/>
          <w:sz w:val="20"/>
          <w:szCs w:val="20"/>
        </w:rPr>
      </w:pPr>
    </w:p>
    <w:p w14:paraId="1140CA13" w14:textId="68331711" w:rsidR="00D45038" w:rsidRPr="00D45038" w:rsidRDefault="00D45038" w:rsidP="00D45038">
      <w:pPr>
        <w:pStyle w:val="Default"/>
        <w:rPr>
          <w:b/>
          <w:bCs/>
          <w:sz w:val="28"/>
          <w:szCs w:val="28"/>
        </w:rPr>
      </w:pPr>
    </w:p>
    <w:p w14:paraId="2A77B617" w14:textId="79696BD1" w:rsidR="00CE4D85" w:rsidRDefault="00CE4D85" w:rsidP="00CE4D85"/>
    <w:p w14:paraId="5C5A2271" w14:textId="77777777" w:rsidR="00683089" w:rsidRDefault="00683089" w:rsidP="00CE4D85"/>
    <w:sectPr w:rsidR="006830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PT Bold">
    <w:altName w:val="Futura PT 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utura PT Medium">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4BF1F1"/>
    <w:multiLevelType w:val="hybridMultilevel"/>
    <w:tmpl w:val="94532F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6A6358"/>
    <w:multiLevelType w:val="hybridMultilevel"/>
    <w:tmpl w:val="913179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29CF4D"/>
    <w:multiLevelType w:val="hybridMultilevel"/>
    <w:tmpl w:val="13C2E2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00B35C"/>
    <w:multiLevelType w:val="hybridMultilevel"/>
    <w:tmpl w:val="B3803D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CD4F29"/>
    <w:multiLevelType w:val="hybridMultilevel"/>
    <w:tmpl w:val="96F0F996"/>
    <w:lvl w:ilvl="0" w:tplc="D23A8B12">
      <w:start w:val="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C6025"/>
    <w:multiLevelType w:val="hybridMultilevel"/>
    <w:tmpl w:val="6B64655C"/>
    <w:lvl w:ilvl="0" w:tplc="10B69B18">
      <w:start w:val="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14122"/>
    <w:multiLevelType w:val="hybridMultilevel"/>
    <w:tmpl w:val="94447290"/>
    <w:lvl w:ilvl="0" w:tplc="D46245FE">
      <w:start w:val="2"/>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D9BF9"/>
    <w:multiLevelType w:val="hybridMultilevel"/>
    <w:tmpl w:val="62C138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72F938"/>
    <w:multiLevelType w:val="hybridMultilevel"/>
    <w:tmpl w:val="A11DA2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BB21D77"/>
    <w:multiLevelType w:val="hybridMultilevel"/>
    <w:tmpl w:val="27FE8314"/>
    <w:lvl w:ilvl="0" w:tplc="B008C6E8">
      <w:start w:val="2"/>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48B95"/>
    <w:multiLevelType w:val="hybridMultilevel"/>
    <w:tmpl w:val="F15BC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0097B8F"/>
    <w:multiLevelType w:val="hybridMultilevel"/>
    <w:tmpl w:val="17E060C2"/>
    <w:lvl w:ilvl="0" w:tplc="E668B632">
      <w:start w:val="2"/>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48EC7"/>
    <w:multiLevelType w:val="hybridMultilevel"/>
    <w:tmpl w:val="44769A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BE60F17"/>
    <w:multiLevelType w:val="hybridMultilevel"/>
    <w:tmpl w:val="7A046D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C0770D6"/>
    <w:multiLevelType w:val="hybridMultilevel"/>
    <w:tmpl w:val="FB58F91E"/>
    <w:lvl w:ilvl="0" w:tplc="0C78DB56">
      <w:start w:val="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7"/>
  </w:num>
  <w:num w:numId="6">
    <w:abstractNumId w:val="13"/>
  </w:num>
  <w:num w:numId="7">
    <w:abstractNumId w:val="6"/>
  </w:num>
  <w:num w:numId="8">
    <w:abstractNumId w:val="11"/>
  </w:num>
  <w:num w:numId="9">
    <w:abstractNumId w:val="9"/>
  </w:num>
  <w:num w:numId="10">
    <w:abstractNumId w:val="4"/>
  </w:num>
  <w:num w:numId="11">
    <w:abstractNumId w:val="14"/>
  </w:num>
  <w:num w:numId="12">
    <w:abstractNumId w:val="5"/>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85"/>
    <w:rsid w:val="000417B9"/>
    <w:rsid w:val="000A5BA6"/>
    <w:rsid w:val="000B7537"/>
    <w:rsid w:val="0026753D"/>
    <w:rsid w:val="003A4EDE"/>
    <w:rsid w:val="00435720"/>
    <w:rsid w:val="004B302F"/>
    <w:rsid w:val="00657E46"/>
    <w:rsid w:val="00683089"/>
    <w:rsid w:val="0072681C"/>
    <w:rsid w:val="00867523"/>
    <w:rsid w:val="00B44A85"/>
    <w:rsid w:val="00C43DE2"/>
    <w:rsid w:val="00C91066"/>
    <w:rsid w:val="00CA6256"/>
    <w:rsid w:val="00CE4D85"/>
    <w:rsid w:val="00D4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A440D"/>
  <w15:chartTrackingRefBased/>
  <w15:docId w15:val="{231879D4-1703-4DC5-A9A0-43054631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4D85"/>
    <w:pPr>
      <w:autoSpaceDE w:val="0"/>
      <w:autoSpaceDN w:val="0"/>
      <w:adjustRightInd w:val="0"/>
    </w:pPr>
    <w:rPr>
      <w:rFonts w:ascii="Calibri" w:hAnsi="Calibri" w:cs="Calibri"/>
      <w:color w:val="000000"/>
      <w:sz w:val="24"/>
      <w:szCs w:val="24"/>
    </w:rPr>
  </w:style>
  <w:style w:type="paragraph" w:customStyle="1" w:styleId="Pa3">
    <w:name w:val="Pa3"/>
    <w:basedOn w:val="Default"/>
    <w:next w:val="Default"/>
    <w:uiPriority w:val="99"/>
    <w:rsid w:val="00D45038"/>
    <w:pPr>
      <w:spacing w:line="241" w:lineRule="atLeast"/>
    </w:pPr>
    <w:rPr>
      <w:rFonts w:ascii="Futura PT Bold" w:hAnsi="Futura PT Bold" w:cs="Times New Roman"/>
      <w:color w:val="auto"/>
    </w:rPr>
  </w:style>
  <w:style w:type="paragraph" w:customStyle="1" w:styleId="Pa6">
    <w:name w:val="Pa6"/>
    <w:basedOn w:val="Default"/>
    <w:next w:val="Default"/>
    <w:uiPriority w:val="99"/>
    <w:rsid w:val="00D45038"/>
    <w:pPr>
      <w:spacing w:line="241" w:lineRule="atLeast"/>
    </w:pPr>
    <w:rPr>
      <w:rFonts w:ascii="Futura PT Bold" w:hAnsi="Futura PT Bold" w:cs="Times New Roman"/>
      <w:color w:val="auto"/>
    </w:rPr>
  </w:style>
  <w:style w:type="character" w:styleId="Hyperlink">
    <w:name w:val="Hyperlink"/>
    <w:basedOn w:val="DefaultParagraphFont"/>
    <w:rsid w:val="00CA6256"/>
    <w:rPr>
      <w:color w:val="0563C1" w:themeColor="hyperlink"/>
      <w:u w:val="single"/>
    </w:rPr>
  </w:style>
  <w:style w:type="character" w:styleId="UnresolvedMention">
    <w:name w:val="Unresolved Mention"/>
    <w:basedOn w:val="DefaultParagraphFont"/>
    <w:uiPriority w:val="99"/>
    <w:semiHidden/>
    <w:unhideWhenUsed/>
    <w:rsid w:val="00CA6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fety@egcyb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castleton kids</dc:creator>
  <cp:keywords/>
  <dc:description/>
  <cp:lastModifiedBy>Jessica  Mocerine</cp:lastModifiedBy>
  <cp:revision>2</cp:revision>
  <dcterms:created xsi:type="dcterms:W3CDTF">2021-04-07T15:54:00Z</dcterms:created>
  <dcterms:modified xsi:type="dcterms:W3CDTF">2021-04-07T15:54:00Z</dcterms:modified>
</cp:coreProperties>
</file>